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C98" w:rsidRPr="00F51F14" w:rsidRDefault="00F51F14" w:rsidP="00F51F14">
      <w:pPr>
        <w:pStyle w:val="c0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>
        <w:rPr>
          <w:rStyle w:val="c8"/>
          <w:color w:val="000000"/>
          <w:sz w:val="30"/>
          <w:szCs w:val="30"/>
        </w:rPr>
        <w:t>Аннотация к рабочей программе уче</w:t>
      </w:r>
      <w:r>
        <w:rPr>
          <w:rStyle w:val="c8"/>
          <w:color w:val="000000"/>
          <w:sz w:val="30"/>
          <w:szCs w:val="30"/>
        </w:rPr>
        <w:t>бного предмета «</w:t>
      </w:r>
      <w:r w:rsidR="00E00C98">
        <w:rPr>
          <w:b/>
          <w:sz w:val="28"/>
          <w:szCs w:val="28"/>
        </w:rPr>
        <w:t>Музыка</w:t>
      </w:r>
      <w:r>
        <w:rPr>
          <w:b/>
          <w:sz w:val="28"/>
          <w:szCs w:val="28"/>
        </w:rPr>
        <w:t>»</w:t>
      </w:r>
    </w:p>
    <w:p w:rsidR="00E00C98" w:rsidRPr="008110E4" w:rsidRDefault="00E00C98" w:rsidP="00375A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 класс</w:t>
      </w:r>
    </w:p>
    <w:p w:rsidR="00375A45" w:rsidRPr="00FF61C7" w:rsidRDefault="00375A45" w:rsidP="00375A45">
      <w:pPr>
        <w:jc w:val="both"/>
        <w:rPr>
          <w:b/>
        </w:rPr>
      </w:pPr>
    </w:p>
    <w:p w:rsidR="00D67B2D" w:rsidRPr="008D5239" w:rsidRDefault="00375A45" w:rsidP="00D67B2D">
      <w:pPr>
        <w:pStyle w:val="c11"/>
        <w:spacing w:before="0" w:beforeAutospacing="0" w:after="0" w:afterAutospacing="0"/>
        <w:ind w:firstLine="540"/>
        <w:jc w:val="both"/>
        <w:rPr>
          <w:rFonts w:ascii="Cambria" w:hAnsi="Cambria" w:cs="Arial"/>
          <w:color w:val="000000"/>
        </w:rPr>
      </w:pPr>
      <w:r w:rsidRPr="00C7458F">
        <w:t xml:space="preserve">       Данная  рабочая  программа разработана на основе Государственного образовательного стандарта общего образования по искусству,</w:t>
      </w:r>
      <w:r w:rsidR="00D67B2D" w:rsidRPr="00D67B2D">
        <w:rPr>
          <w:rFonts w:ascii="Cambria" w:hAnsi="Cambria"/>
          <w:color w:val="000000"/>
        </w:rPr>
        <w:t xml:space="preserve"> </w:t>
      </w:r>
      <w:r w:rsidR="00D67B2D" w:rsidRPr="008D5239">
        <w:rPr>
          <w:rStyle w:val="c21"/>
          <w:rFonts w:ascii="Cambria" w:hAnsi="Cambria"/>
          <w:color w:val="000000"/>
        </w:rPr>
        <w:t>Программа составлена с учетом требований:</w:t>
      </w:r>
    </w:p>
    <w:p w:rsidR="00D67B2D" w:rsidRPr="008D5239" w:rsidRDefault="00D67B2D" w:rsidP="00D67B2D">
      <w:pPr>
        <w:pStyle w:val="c11"/>
        <w:spacing w:before="0" w:beforeAutospacing="0" w:after="0" w:afterAutospacing="0"/>
        <w:ind w:firstLine="540"/>
        <w:jc w:val="both"/>
        <w:rPr>
          <w:rFonts w:ascii="Cambria" w:hAnsi="Cambria" w:cs="Arial"/>
          <w:color w:val="000000"/>
        </w:rPr>
      </w:pPr>
      <w:r w:rsidRPr="008D5239">
        <w:rPr>
          <w:rStyle w:val="c21"/>
          <w:rFonts w:ascii="Cambria" w:hAnsi="Cambria"/>
          <w:color w:val="000000"/>
        </w:rPr>
        <w:t>- Федерального закона «Об образовании» № 273-ФЗ от 29.12.2012;</w:t>
      </w:r>
    </w:p>
    <w:p w:rsidR="00D67B2D" w:rsidRPr="008D5239" w:rsidRDefault="00D67B2D" w:rsidP="00D67B2D">
      <w:pPr>
        <w:pStyle w:val="c11"/>
        <w:spacing w:before="0" w:beforeAutospacing="0" w:after="0" w:afterAutospacing="0"/>
        <w:ind w:firstLine="540"/>
        <w:jc w:val="both"/>
        <w:rPr>
          <w:rFonts w:ascii="Cambria" w:hAnsi="Cambria" w:cs="Arial"/>
          <w:color w:val="000000"/>
        </w:rPr>
      </w:pPr>
      <w:r w:rsidRPr="008D5239">
        <w:rPr>
          <w:rStyle w:val="c21"/>
          <w:rFonts w:ascii="Cambria" w:hAnsi="Cambria"/>
          <w:color w:val="000000"/>
        </w:rPr>
        <w:t>- Федерального государственного образовательного стандарта основного общего образования № 1897 от 17.12.2010;</w:t>
      </w:r>
    </w:p>
    <w:p w:rsidR="00D67B2D" w:rsidRPr="008D5239" w:rsidRDefault="00D67B2D" w:rsidP="00D67B2D">
      <w:pPr>
        <w:pStyle w:val="c11"/>
        <w:spacing w:before="0" w:beforeAutospacing="0" w:after="0" w:afterAutospacing="0"/>
        <w:ind w:firstLine="568"/>
        <w:jc w:val="both"/>
        <w:rPr>
          <w:rFonts w:ascii="Cambria" w:hAnsi="Cambria" w:cs="Arial"/>
          <w:color w:val="000000"/>
        </w:rPr>
      </w:pPr>
      <w:r w:rsidRPr="008D5239">
        <w:rPr>
          <w:rStyle w:val="c21"/>
          <w:rFonts w:ascii="Cambria" w:hAnsi="Cambria"/>
          <w:color w:val="000000"/>
        </w:rPr>
        <w:t>- Приказа Министерства образования и науки № 986 от 4 октября 2010 г.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помещений»;</w:t>
      </w:r>
    </w:p>
    <w:p w:rsidR="00D67B2D" w:rsidRPr="008D5239" w:rsidRDefault="00D67B2D" w:rsidP="00D67B2D">
      <w:pPr>
        <w:pStyle w:val="c11"/>
        <w:spacing w:before="0" w:beforeAutospacing="0" w:after="0" w:afterAutospacing="0"/>
        <w:ind w:firstLine="568"/>
        <w:jc w:val="both"/>
        <w:rPr>
          <w:rFonts w:ascii="Cambria" w:hAnsi="Cambria" w:cs="Arial"/>
          <w:color w:val="000000"/>
        </w:rPr>
      </w:pPr>
      <w:r w:rsidRPr="008D5239">
        <w:rPr>
          <w:rStyle w:val="c21"/>
          <w:rFonts w:ascii="Cambria" w:hAnsi="Cambria"/>
          <w:color w:val="000000"/>
        </w:rPr>
        <w:t>- Федерального перечня учебников, рекомендуемых для общеобразовательных учреждений на 2015-2016 уч. год…</w:t>
      </w:r>
    </w:p>
    <w:p w:rsidR="00375A45" w:rsidRPr="00C7458F" w:rsidRDefault="00D67B2D" w:rsidP="00375A45">
      <w:pPr>
        <w:jc w:val="both"/>
        <w:rPr>
          <w:bCs/>
        </w:rPr>
      </w:pPr>
      <w:r>
        <w:t xml:space="preserve">          -</w:t>
      </w:r>
      <w:r w:rsidR="00375A45" w:rsidRPr="00C7458F">
        <w:t xml:space="preserve"> Примерной программы общего образования по музыке и программой «Музыка. 5-8 классы» авторов Е. Д. Критской и Г. П. Сергеевой. </w:t>
      </w:r>
    </w:p>
    <w:p w:rsidR="00375A45" w:rsidRPr="00C7458F" w:rsidRDefault="00375A45" w:rsidP="00375A45">
      <w:pPr>
        <w:jc w:val="both"/>
      </w:pPr>
      <w:r w:rsidRPr="00C7458F">
        <w:rPr>
          <w:bCs/>
        </w:rPr>
        <w:t xml:space="preserve">При работе по данной программе предполагается использование следующего учебно-методического комплекта: учебники, рабочие тетради, </w:t>
      </w:r>
      <w:r w:rsidRPr="00C7458F">
        <w:t>нотная хрестоматия, фонохрестоматия, методические рекомендации для учителя под редакцией  Г.</w:t>
      </w:r>
      <w:proofErr w:type="gramStart"/>
      <w:r w:rsidRPr="00C7458F">
        <w:t>П</w:t>
      </w:r>
      <w:proofErr w:type="gramEnd"/>
      <w:r w:rsidRPr="00C7458F">
        <w:t xml:space="preserve"> Сергеевой, </w:t>
      </w:r>
      <w:proofErr w:type="spellStart"/>
      <w:r w:rsidRPr="00C7458F">
        <w:t>Е.Д.Критской</w:t>
      </w:r>
      <w:proofErr w:type="spellEnd"/>
      <w:r w:rsidRPr="00C7458F">
        <w:t>.</w:t>
      </w:r>
    </w:p>
    <w:p w:rsidR="00375A45" w:rsidRPr="00FF61C7" w:rsidRDefault="00375A45" w:rsidP="00375A45">
      <w:pPr>
        <w:ind w:firstLine="709"/>
        <w:jc w:val="both"/>
      </w:pPr>
      <w:r>
        <w:t xml:space="preserve"> В соответствии с </w:t>
      </w:r>
      <w:r w:rsidRPr="00FF61C7">
        <w:t>Базисным учебным планом в 5 классе на учебн</w:t>
      </w:r>
      <w:r>
        <w:t>ый предмет «Музыка» отводится 34 часов</w:t>
      </w:r>
      <w:r w:rsidRPr="00FF61C7">
        <w:t xml:space="preserve"> (из расчета 1 час в неделю). Часы первого полугодия посвящены установлению связей между музыкой и литературой, а второго полугодия – связи музыки и изобразительного искусства. Учащиеся должны почувствовать, что эти три вида искусств не только не отделены друг от друга, но, напротив, связаны многими нитями, и знания одного из них помогает более глубокому восприятию и пониманию остальных.</w:t>
      </w:r>
    </w:p>
    <w:p w:rsidR="00375A45" w:rsidRPr="00FF61C7" w:rsidRDefault="00375A45" w:rsidP="00375A45">
      <w:pPr>
        <w:jc w:val="both"/>
      </w:pPr>
      <w:r w:rsidRPr="00FF61C7">
        <w:t xml:space="preserve">       Курс нацелен на изучение многообразных взаимодействий музыки с жизнью, природой, обычаями, литературой, живописью, историей, психологией музыкального восприятия, а также с другими видами и предметами художественной и познавательной деятельности.</w:t>
      </w:r>
    </w:p>
    <w:p w:rsidR="00375A45" w:rsidRPr="00FF61C7" w:rsidRDefault="00375A45" w:rsidP="00375A45">
      <w:pPr>
        <w:jc w:val="both"/>
      </w:pPr>
      <w:r w:rsidRPr="00FF61C7">
        <w:t xml:space="preserve">       Программа основана на обширном материале, охватывающем различные виды искусств, которые дают возможность учащимся усваивать духовный опыт поколений, нравственно-эстетические ценности мировой художественной культуры, и преобразуют духовный мир человека, его душевное состояние.</w:t>
      </w:r>
    </w:p>
    <w:p w:rsidR="00375A45" w:rsidRPr="00FF61C7" w:rsidRDefault="00375A45" w:rsidP="00375A45">
      <w:pPr>
        <w:jc w:val="both"/>
      </w:pPr>
    </w:p>
    <w:p w:rsidR="00375A45" w:rsidRPr="00FF61C7" w:rsidRDefault="00375A45" w:rsidP="00375A45">
      <w:pPr>
        <w:jc w:val="both"/>
      </w:pPr>
      <w:r w:rsidRPr="00FF61C7">
        <w:rPr>
          <w:b/>
        </w:rPr>
        <w:t>Цель программы</w:t>
      </w:r>
      <w:r w:rsidRPr="00FF61C7">
        <w:t xml:space="preserve"> – развитие музыкальной культуры школьников как неотъемлемой части духовной культуры.</w:t>
      </w:r>
    </w:p>
    <w:p w:rsidR="00375A45" w:rsidRPr="00FF61C7" w:rsidRDefault="00375A45" w:rsidP="00375A45">
      <w:pPr>
        <w:jc w:val="both"/>
      </w:pPr>
      <w:r w:rsidRPr="00FF61C7">
        <w:rPr>
          <w:b/>
        </w:rPr>
        <w:t>Задачи:</w:t>
      </w:r>
      <w:r w:rsidRPr="00FF61C7">
        <w:t xml:space="preserve"> -</w:t>
      </w:r>
      <w:r w:rsidRPr="00FF61C7">
        <w:rPr>
          <w:b/>
        </w:rPr>
        <w:t xml:space="preserve"> развитие </w:t>
      </w:r>
      <w:r w:rsidRPr="00FF61C7">
        <w:t>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375A45" w:rsidRPr="00FF61C7" w:rsidRDefault="00375A45" w:rsidP="00375A45">
      <w:pPr>
        <w:jc w:val="both"/>
      </w:pPr>
      <w:r w:rsidRPr="00FF61C7">
        <w:t xml:space="preserve">- </w:t>
      </w:r>
      <w:r w:rsidRPr="00FF61C7">
        <w:rPr>
          <w:b/>
        </w:rPr>
        <w:t>освоение</w:t>
      </w:r>
      <w:r w:rsidRPr="00FF61C7">
        <w:t xml:space="preserve">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375A45" w:rsidRPr="00FF61C7" w:rsidRDefault="00375A45" w:rsidP="00375A45">
      <w:pPr>
        <w:jc w:val="both"/>
      </w:pPr>
      <w:r w:rsidRPr="00FF61C7">
        <w:lastRenderedPageBreak/>
        <w:t xml:space="preserve">- </w:t>
      </w:r>
      <w:r w:rsidRPr="00FF61C7">
        <w:rPr>
          <w:b/>
        </w:rPr>
        <w:t>овладение практическими умениями и навыками</w:t>
      </w:r>
      <w:r w:rsidRPr="00FF61C7">
        <w:t xml:space="preserve"> в различных видах музыкально-творческой деятельности: слушании музыки, пении (в том числе с ориентацией на нотную запись), инструментальном </w:t>
      </w:r>
      <w:proofErr w:type="spellStart"/>
      <w:r w:rsidRPr="00FF61C7">
        <w:t>музицировании</w:t>
      </w:r>
      <w:proofErr w:type="spellEnd"/>
      <w:r w:rsidRPr="00FF61C7">
        <w:t>, музыкально-пластическом движении, импровизации, драматизации исполняемых произведений;</w:t>
      </w:r>
    </w:p>
    <w:p w:rsidR="00375A45" w:rsidRPr="00FF61C7" w:rsidRDefault="00375A45" w:rsidP="00375A45">
      <w:pPr>
        <w:jc w:val="both"/>
      </w:pPr>
      <w:r w:rsidRPr="00FF61C7">
        <w:rPr>
          <w:b/>
        </w:rPr>
        <w:t>- воспитание</w:t>
      </w:r>
      <w:r w:rsidRPr="00FF61C7">
        <w:t xml:space="preserve">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Pr="00FF61C7">
        <w:t>слушательской</w:t>
      </w:r>
      <w:proofErr w:type="spellEnd"/>
      <w:r w:rsidRPr="00FF61C7">
        <w:t xml:space="preserve"> и исполнительской культуры учащихся.</w:t>
      </w:r>
    </w:p>
    <w:p w:rsidR="00375A45" w:rsidRPr="00FF61C7" w:rsidRDefault="00375A45" w:rsidP="00375A45">
      <w:pPr>
        <w:jc w:val="both"/>
      </w:pPr>
      <w:r w:rsidRPr="00FF61C7">
        <w:t>.</w:t>
      </w:r>
    </w:p>
    <w:p w:rsidR="00375A45" w:rsidRPr="00FF61C7" w:rsidRDefault="00375A45" w:rsidP="00375A45">
      <w:pPr>
        <w:jc w:val="both"/>
        <w:rPr>
          <w:b/>
          <w:i/>
        </w:rPr>
      </w:pPr>
      <w:r w:rsidRPr="00FF61C7">
        <w:t xml:space="preserve">      </w:t>
      </w:r>
      <w:r w:rsidRPr="00FF61C7">
        <w:rPr>
          <w:b/>
          <w:i/>
        </w:rPr>
        <w:t>Формы контроля</w:t>
      </w:r>
      <w:r>
        <w:rPr>
          <w:b/>
          <w:i/>
        </w:rPr>
        <w:t>:</w:t>
      </w:r>
    </w:p>
    <w:p w:rsidR="00375A45" w:rsidRPr="00FF61C7" w:rsidRDefault="00375A45" w:rsidP="00375A45">
      <w:pPr>
        <w:jc w:val="both"/>
      </w:pPr>
      <w:r w:rsidRPr="00FF61C7">
        <w:t>При организации учебно-воспитательного процесса для реализации программы «Музыка» 5 класс предпочтительными формами организации учебно</w:t>
      </w:r>
      <w:r>
        <w:t>го предмета являются</w:t>
      </w:r>
      <w:r w:rsidRPr="00FF61C7">
        <w:t>: индивидуальные, групповые, фронтальные, коллективные, классные и внеклассные.</w:t>
      </w:r>
    </w:p>
    <w:p w:rsidR="00375A45" w:rsidRDefault="00375A45" w:rsidP="00375A45">
      <w:pPr>
        <w:jc w:val="both"/>
      </w:pPr>
      <w:r w:rsidRPr="00FF61C7">
        <w:t xml:space="preserve">       </w:t>
      </w:r>
    </w:p>
    <w:p w:rsidR="00375A45" w:rsidRPr="004021D3" w:rsidRDefault="00375A45" w:rsidP="00375A45">
      <w:pPr>
        <w:jc w:val="center"/>
        <w:rPr>
          <w:sz w:val="28"/>
          <w:szCs w:val="28"/>
        </w:rPr>
      </w:pPr>
      <w:r w:rsidRPr="008110E4">
        <w:rPr>
          <w:b/>
          <w:bCs/>
          <w:sz w:val="28"/>
          <w:szCs w:val="28"/>
        </w:rPr>
        <w:t>Требования  к  уровню  подготовки  учащихся  основной  школы</w:t>
      </w:r>
    </w:p>
    <w:p w:rsidR="00375A45" w:rsidRPr="004021D3" w:rsidRDefault="00375A45" w:rsidP="00375A45">
      <w:pPr>
        <w:shd w:val="clear" w:color="auto" w:fill="FFFFFF"/>
        <w:spacing w:before="269" w:line="360" w:lineRule="auto"/>
        <w:ind w:right="432"/>
        <w:jc w:val="center"/>
        <w:rPr>
          <w:b/>
          <w:bCs/>
          <w:sz w:val="28"/>
          <w:szCs w:val="28"/>
        </w:rPr>
      </w:pPr>
      <w:r w:rsidRPr="008110E4">
        <w:rPr>
          <w:sz w:val="28"/>
          <w:szCs w:val="28"/>
        </w:rPr>
        <w:t xml:space="preserve">  </w:t>
      </w:r>
      <w:r w:rsidRPr="008110E4">
        <w:rPr>
          <w:b/>
          <w:bCs/>
          <w:sz w:val="28"/>
          <w:szCs w:val="28"/>
        </w:rPr>
        <w:t>5 класс</w:t>
      </w:r>
    </w:p>
    <w:p w:rsidR="00375A45" w:rsidRPr="008110E4" w:rsidRDefault="00375A45" w:rsidP="00375A45">
      <w:pPr>
        <w:shd w:val="clear" w:color="auto" w:fill="FFFFFF"/>
        <w:spacing w:before="74" w:line="360" w:lineRule="auto"/>
        <w:ind w:left="7" w:firstLine="343"/>
        <w:jc w:val="both"/>
        <w:rPr>
          <w:b/>
          <w:i/>
        </w:rPr>
      </w:pPr>
      <w:r w:rsidRPr="008110E4">
        <w:rPr>
          <w:b/>
          <w:i/>
        </w:rPr>
        <w:t>Обучение музыкальному искусству должно обеспечить уча</w:t>
      </w:r>
      <w:r w:rsidRPr="008110E4">
        <w:rPr>
          <w:b/>
          <w:i/>
        </w:rPr>
        <w:softHyphen/>
        <w:t>щимся возможность:</w:t>
      </w:r>
    </w:p>
    <w:p w:rsidR="00375A45" w:rsidRPr="005F5802" w:rsidRDefault="00375A45" w:rsidP="00462F00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5" w:line="360" w:lineRule="auto"/>
        <w:ind w:left="547" w:right="31" w:hanging="214"/>
        <w:jc w:val="both"/>
      </w:pPr>
      <w:r w:rsidRPr="005F5802">
        <w:t>понимать взаимодействие музыки с другими видами ис</w:t>
      </w:r>
      <w:r w:rsidRPr="005F5802">
        <w:softHyphen/>
        <w:t>кусства на основе осознания специфики языка каждого из них (музыки, литературы, изобразительного искусства, театра, кино и др.);</w:t>
      </w:r>
    </w:p>
    <w:p w:rsidR="00375A45" w:rsidRPr="005F5802" w:rsidRDefault="00375A45" w:rsidP="00462F00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ind w:left="547" w:right="34" w:hanging="214"/>
        <w:jc w:val="both"/>
      </w:pPr>
      <w:r w:rsidRPr="005F5802">
        <w:t>находить ассоциативные связи между художественными образами музыки и других видов искусства;</w:t>
      </w:r>
    </w:p>
    <w:p w:rsidR="00375A45" w:rsidRPr="005F5802" w:rsidRDefault="00375A45" w:rsidP="00462F00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ind w:left="547" w:right="41" w:hanging="214"/>
        <w:jc w:val="both"/>
      </w:pPr>
      <w:r w:rsidRPr="005F5802">
        <w:t>размышлять о знакомом музыкальном произведении, вы</w:t>
      </w:r>
      <w:r w:rsidRPr="005F5802">
        <w:softHyphen/>
        <w:t>сказывать суждение об основной идее, о средствах и фор</w:t>
      </w:r>
      <w:r w:rsidRPr="005F5802">
        <w:softHyphen/>
        <w:t>мах ее воплощения;</w:t>
      </w:r>
    </w:p>
    <w:p w:rsidR="00375A45" w:rsidRPr="005F5802" w:rsidRDefault="00375A45" w:rsidP="00462F00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360" w:lineRule="auto"/>
        <w:ind w:left="542" w:right="14" w:hanging="211"/>
        <w:jc w:val="both"/>
      </w:pPr>
      <w:r w:rsidRPr="005F5802">
        <w:t>творчески интерпретировать содержание музыкального произведения в пении, музыкальн</w:t>
      </w:r>
      <w:proofErr w:type="gramStart"/>
      <w:r w:rsidRPr="005F5802">
        <w:t>о-</w:t>
      </w:r>
      <w:proofErr w:type="gramEnd"/>
      <w:r>
        <w:t xml:space="preserve"> </w:t>
      </w:r>
      <w:r w:rsidRPr="005F5802">
        <w:t>ритмическом дви</w:t>
      </w:r>
      <w:r w:rsidRPr="005F5802">
        <w:softHyphen/>
        <w:t>жении, поэтическом слове, изобразительной деятельно</w:t>
      </w:r>
      <w:r w:rsidRPr="005F5802">
        <w:softHyphen/>
        <w:t>сти;</w:t>
      </w:r>
    </w:p>
    <w:p w:rsidR="00375A45" w:rsidRPr="005F5802" w:rsidRDefault="00375A45" w:rsidP="00462F00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360" w:lineRule="auto"/>
        <w:ind w:left="542" w:right="17" w:hanging="211"/>
        <w:jc w:val="both"/>
      </w:pPr>
      <w:r w:rsidRPr="005F5802">
        <w:t>участвовать в коллективной исполнительской деятельно</w:t>
      </w:r>
      <w:r w:rsidRPr="005F5802">
        <w:softHyphen/>
        <w:t>сти (пении, пластическом интонировании, импровиза</w:t>
      </w:r>
      <w:r w:rsidRPr="005F5802">
        <w:softHyphen/>
        <w:t>ции, игре на инструментах);</w:t>
      </w:r>
    </w:p>
    <w:p w:rsidR="00375A45" w:rsidRPr="005F5802" w:rsidRDefault="00375A45" w:rsidP="00462F00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360" w:lineRule="auto"/>
        <w:ind w:left="542" w:right="12" w:hanging="211"/>
        <w:jc w:val="both"/>
      </w:pPr>
      <w:r w:rsidRPr="005F5802">
        <w:t>передавать свои музыкальные впечатления в устной и письменной форме;</w:t>
      </w:r>
    </w:p>
    <w:p w:rsidR="00375A45" w:rsidRPr="005F5802" w:rsidRDefault="00375A45" w:rsidP="00462F00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360" w:lineRule="auto"/>
        <w:ind w:left="542" w:right="10" w:hanging="211"/>
        <w:jc w:val="both"/>
      </w:pPr>
      <w:r w:rsidRPr="005F5802">
        <w:t>развивать умения и навыки музыкально-эстетического самообразования: формирование фонотеки, библиотеки, видеотеки, самостоятельная работа в творческих тетрадях, посещение концертов, театров и др.;</w:t>
      </w:r>
    </w:p>
    <w:p w:rsidR="00375A45" w:rsidRDefault="00375A45" w:rsidP="00462F00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360" w:lineRule="auto"/>
        <w:ind w:left="542" w:right="14" w:hanging="211"/>
        <w:jc w:val="both"/>
      </w:pPr>
      <w:r w:rsidRPr="005F5802">
        <w:lastRenderedPageBreak/>
        <w:t>проявлять творческую инициативу, участвуя в музыкаль</w:t>
      </w:r>
      <w:r w:rsidRPr="005F5802">
        <w:softHyphen/>
        <w:t>но-эстетической жизни класса, школы.</w:t>
      </w:r>
    </w:p>
    <w:p w:rsidR="002F188D" w:rsidRPr="002F188D" w:rsidRDefault="002F188D" w:rsidP="00462F00">
      <w:pPr>
        <w:pStyle w:val="a4"/>
        <w:numPr>
          <w:ilvl w:val="0"/>
          <w:numId w:val="2"/>
        </w:numPr>
        <w:jc w:val="both"/>
        <w:rPr>
          <w:b/>
        </w:rPr>
      </w:pPr>
      <w:proofErr w:type="spellStart"/>
      <w:r w:rsidRPr="002F188D">
        <w:rPr>
          <w:b/>
        </w:rPr>
        <w:t>Метапредметные</w:t>
      </w:r>
      <w:proofErr w:type="spellEnd"/>
      <w:r w:rsidRPr="002F188D">
        <w:rPr>
          <w:b/>
        </w:rPr>
        <w:t xml:space="preserve"> результаты:</w:t>
      </w:r>
    </w:p>
    <w:p w:rsidR="002F188D" w:rsidRPr="002F188D" w:rsidRDefault="002F188D" w:rsidP="00462F00">
      <w:pPr>
        <w:pStyle w:val="a4"/>
        <w:numPr>
          <w:ilvl w:val="0"/>
          <w:numId w:val="2"/>
        </w:numPr>
        <w:jc w:val="both"/>
        <w:rPr>
          <w:i/>
          <w:u w:val="single"/>
        </w:rPr>
      </w:pPr>
      <w:r w:rsidRPr="002F188D">
        <w:rPr>
          <w:i/>
          <w:u w:val="single"/>
        </w:rPr>
        <w:t>Познавательные:</w:t>
      </w:r>
    </w:p>
    <w:p w:rsidR="002F188D" w:rsidRPr="002F188D" w:rsidRDefault="002F188D" w:rsidP="00462F00">
      <w:pPr>
        <w:pStyle w:val="a4"/>
        <w:numPr>
          <w:ilvl w:val="0"/>
          <w:numId w:val="2"/>
        </w:numPr>
        <w:jc w:val="both"/>
        <w:rPr>
          <w:u w:val="single"/>
        </w:rPr>
      </w:pPr>
      <w:r w:rsidRPr="002F188D">
        <w:rPr>
          <w:u w:val="single"/>
        </w:rPr>
        <w:t>Учащиеся научатся:</w:t>
      </w:r>
    </w:p>
    <w:p w:rsidR="002F188D" w:rsidRPr="004645FF" w:rsidRDefault="002F188D" w:rsidP="00462F00">
      <w:pPr>
        <w:pStyle w:val="a4"/>
        <w:numPr>
          <w:ilvl w:val="0"/>
          <w:numId w:val="2"/>
        </w:numPr>
        <w:jc w:val="both"/>
      </w:pPr>
      <w:r w:rsidRPr="004645FF">
        <w:t xml:space="preserve">логическим действиям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понятиям, выдвижения предположений и подтверждающих их доказательств; </w:t>
      </w:r>
    </w:p>
    <w:p w:rsidR="002F188D" w:rsidRPr="004645FF" w:rsidRDefault="002F188D" w:rsidP="00462F00">
      <w:pPr>
        <w:pStyle w:val="a4"/>
        <w:numPr>
          <w:ilvl w:val="0"/>
          <w:numId w:val="2"/>
        </w:numPr>
        <w:jc w:val="both"/>
      </w:pPr>
      <w:r w:rsidRPr="004645FF">
        <w:t xml:space="preserve">применять методы наблюдения, экспериментирования, моделирования, систематизации учебного материала, выявления известного и неизвестного при решении различных учебных задач; </w:t>
      </w:r>
    </w:p>
    <w:p w:rsidR="002F188D" w:rsidRPr="004645FF" w:rsidRDefault="002F188D" w:rsidP="00462F00">
      <w:pPr>
        <w:pStyle w:val="a4"/>
        <w:numPr>
          <w:ilvl w:val="0"/>
          <w:numId w:val="2"/>
        </w:numPr>
        <w:jc w:val="both"/>
      </w:pPr>
      <w:r w:rsidRPr="004645FF">
        <w:t>обсуждать проблемные вопросы, рефлексировать в ходе творческого сотрудничества, сравнивать результаты своей деятельности с результатами других учащихся; понимать причины успеха/неуспеха учебной деятельности;</w:t>
      </w:r>
    </w:p>
    <w:p w:rsidR="002F188D" w:rsidRPr="004645FF" w:rsidRDefault="002F188D" w:rsidP="00462F00">
      <w:pPr>
        <w:pStyle w:val="a4"/>
        <w:numPr>
          <w:ilvl w:val="0"/>
          <w:numId w:val="2"/>
        </w:numPr>
        <w:jc w:val="both"/>
      </w:pPr>
      <w:r w:rsidRPr="004645FF">
        <w:t>понимать различие отражения жизни в научных и художественных текстах; адекватно воспринимать художественные произведения, осознавать многозначность содержания их образов, существование различных интерпретаций одного произведения; выполнять творческие задачи, не имеющие однозначного решения;</w:t>
      </w:r>
    </w:p>
    <w:p w:rsidR="002F188D" w:rsidRPr="004645FF" w:rsidRDefault="002F188D" w:rsidP="00462F00">
      <w:pPr>
        <w:pStyle w:val="a4"/>
        <w:numPr>
          <w:ilvl w:val="0"/>
          <w:numId w:val="2"/>
        </w:numPr>
        <w:jc w:val="both"/>
      </w:pPr>
      <w:r w:rsidRPr="004645FF">
        <w:t>осуществлять поиск оснований целостности художественного явления (музыкального произведения), синтеза как составления целого из частей;</w:t>
      </w:r>
    </w:p>
    <w:p w:rsidR="002F188D" w:rsidRPr="004645FF" w:rsidRDefault="002F188D" w:rsidP="00462F00">
      <w:pPr>
        <w:pStyle w:val="a4"/>
        <w:numPr>
          <w:ilvl w:val="0"/>
          <w:numId w:val="2"/>
        </w:numPr>
        <w:jc w:val="both"/>
      </w:pPr>
      <w:r w:rsidRPr="004645FF">
        <w:t>использовать разные типы моделей при изучении художественного явления (графическая, пластическая, вербальная, знаково-символическая), моделировать различные отношения между объектами, преобразовывать модели в соответствии с содержанием учебного материала и поставленной учебной целью;</w:t>
      </w:r>
    </w:p>
    <w:p w:rsidR="002F188D" w:rsidRPr="004645FF" w:rsidRDefault="002F188D" w:rsidP="00462F00">
      <w:pPr>
        <w:pStyle w:val="a4"/>
        <w:numPr>
          <w:ilvl w:val="0"/>
          <w:numId w:val="2"/>
        </w:numPr>
        <w:jc w:val="both"/>
      </w:pPr>
      <w:r w:rsidRPr="004645FF">
        <w:t xml:space="preserve">пользоваться различными способами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 </w:t>
      </w:r>
    </w:p>
    <w:p w:rsidR="002F188D" w:rsidRPr="002F188D" w:rsidRDefault="002F188D" w:rsidP="00462F00">
      <w:pPr>
        <w:pStyle w:val="a4"/>
        <w:numPr>
          <w:ilvl w:val="0"/>
          <w:numId w:val="2"/>
        </w:numPr>
        <w:jc w:val="both"/>
        <w:rPr>
          <w:u w:val="single"/>
        </w:rPr>
      </w:pPr>
      <w:r w:rsidRPr="002F188D">
        <w:rPr>
          <w:u w:val="single"/>
        </w:rPr>
        <w:t>Учащиеся получат возможность:</w:t>
      </w:r>
    </w:p>
    <w:p w:rsidR="002F188D" w:rsidRPr="004645FF" w:rsidRDefault="002F188D" w:rsidP="00462F00">
      <w:pPr>
        <w:pStyle w:val="a4"/>
        <w:numPr>
          <w:ilvl w:val="0"/>
          <w:numId w:val="2"/>
        </w:numPr>
        <w:jc w:val="both"/>
      </w:pPr>
      <w:r w:rsidRPr="004645FF">
        <w:t>научиться реализовывать собственные творческие замыслы, готовить свое выступление и выступать с аудио-, виде</w:t>
      </w:r>
      <w:proofErr w:type="gramStart"/>
      <w:r w:rsidRPr="004645FF">
        <w:t>о-</w:t>
      </w:r>
      <w:proofErr w:type="gramEnd"/>
      <w:r w:rsidRPr="004645FF">
        <w:t xml:space="preserve"> и графическим сопровождением;</w:t>
      </w:r>
    </w:p>
    <w:p w:rsidR="002F188D" w:rsidRPr="004645FF" w:rsidRDefault="002F188D" w:rsidP="00462F00">
      <w:pPr>
        <w:pStyle w:val="a4"/>
        <w:numPr>
          <w:ilvl w:val="0"/>
          <w:numId w:val="2"/>
        </w:numPr>
        <w:jc w:val="both"/>
      </w:pPr>
      <w:r w:rsidRPr="004645FF">
        <w:t>удовлетворять потребность в культурно-досуговой деятельности, духовно обогащающей личность, в расширении и углублении знаний о данной предметной области.</w:t>
      </w:r>
    </w:p>
    <w:p w:rsidR="002F188D" w:rsidRPr="002F188D" w:rsidRDefault="002F188D" w:rsidP="00462F00">
      <w:pPr>
        <w:pStyle w:val="a4"/>
        <w:numPr>
          <w:ilvl w:val="0"/>
          <w:numId w:val="2"/>
        </w:numPr>
        <w:jc w:val="both"/>
        <w:rPr>
          <w:i/>
          <w:u w:val="single"/>
        </w:rPr>
      </w:pPr>
      <w:r w:rsidRPr="002F188D">
        <w:rPr>
          <w:i/>
          <w:u w:val="single"/>
        </w:rPr>
        <w:t>Регулятивные:</w:t>
      </w:r>
    </w:p>
    <w:p w:rsidR="002F188D" w:rsidRPr="002F188D" w:rsidRDefault="002F188D" w:rsidP="00462F00">
      <w:pPr>
        <w:pStyle w:val="a4"/>
        <w:numPr>
          <w:ilvl w:val="0"/>
          <w:numId w:val="2"/>
        </w:numPr>
        <w:jc w:val="both"/>
        <w:rPr>
          <w:u w:val="single"/>
        </w:rPr>
      </w:pPr>
      <w:r w:rsidRPr="002F188D">
        <w:rPr>
          <w:u w:val="single"/>
        </w:rPr>
        <w:t>Учащиеся научатся:</w:t>
      </w:r>
    </w:p>
    <w:p w:rsidR="002F188D" w:rsidRPr="004645FF" w:rsidRDefault="002F188D" w:rsidP="00462F00">
      <w:pPr>
        <w:pStyle w:val="a4"/>
        <w:numPr>
          <w:ilvl w:val="0"/>
          <w:numId w:val="2"/>
        </w:numPr>
        <w:jc w:val="both"/>
      </w:pPr>
      <w:r w:rsidRPr="004645FF">
        <w:t>принимать и сохранять учебные цели и задачи, в соответствии с ними планировать, контролировать и оценивать собственные учебные действия;</w:t>
      </w:r>
    </w:p>
    <w:p w:rsidR="002F188D" w:rsidRPr="004645FF" w:rsidRDefault="002F188D" w:rsidP="00462F00">
      <w:pPr>
        <w:pStyle w:val="a4"/>
        <w:numPr>
          <w:ilvl w:val="0"/>
          <w:numId w:val="2"/>
        </w:numPr>
        <w:jc w:val="both"/>
      </w:pPr>
      <w:r w:rsidRPr="004645FF">
        <w:lastRenderedPageBreak/>
        <w:t>договариваться о распределении функций и ролей в совместной деятельности; осуществлять взаимный контроль, адекватно оценивать собственное поведение и поведение окружающих;</w:t>
      </w:r>
    </w:p>
    <w:p w:rsidR="002F188D" w:rsidRPr="004645FF" w:rsidRDefault="002F188D" w:rsidP="00462F00">
      <w:pPr>
        <w:pStyle w:val="a4"/>
        <w:numPr>
          <w:ilvl w:val="0"/>
          <w:numId w:val="2"/>
        </w:numPr>
        <w:jc w:val="both"/>
      </w:pPr>
      <w:r w:rsidRPr="004645FF">
        <w:t>выделять и удерживать предмет обсуждения и критерии его оценки, а также пользоваться на практике этими критериями.</w:t>
      </w:r>
    </w:p>
    <w:p w:rsidR="002F188D" w:rsidRPr="004645FF" w:rsidRDefault="002F188D" w:rsidP="00462F00">
      <w:pPr>
        <w:pStyle w:val="a4"/>
        <w:numPr>
          <w:ilvl w:val="0"/>
          <w:numId w:val="2"/>
        </w:numPr>
        <w:jc w:val="both"/>
      </w:pPr>
      <w:r w:rsidRPr="004645FF">
        <w:t>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произведении;</w:t>
      </w:r>
    </w:p>
    <w:p w:rsidR="002F188D" w:rsidRPr="004645FF" w:rsidRDefault="002F188D" w:rsidP="00462F00">
      <w:pPr>
        <w:pStyle w:val="a4"/>
        <w:numPr>
          <w:ilvl w:val="0"/>
          <w:numId w:val="2"/>
        </w:numPr>
        <w:jc w:val="both"/>
      </w:pPr>
      <w:r w:rsidRPr="004645FF">
        <w:t xml:space="preserve">мобилизации сил и волевой </w:t>
      </w:r>
      <w:proofErr w:type="spellStart"/>
      <w:r w:rsidRPr="004645FF">
        <w:t>саморегуляции</w:t>
      </w:r>
      <w:proofErr w:type="spellEnd"/>
      <w:r w:rsidRPr="004645FF">
        <w:t xml:space="preserve"> в ходе приобретения опыта коллективного публичного выступления и при подготовке к нему.</w:t>
      </w:r>
    </w:p>
    <w:p w:rsidR="002F188D" w:rsidRPr="002F188D" w:rsidRDefault="002F188D" w:rsidP="00462F00">
      <w:pPr>
        <w:pStyle w:val="a4"/>
        <w:numPr>
          <w:ilvl w:val="0"/>
          <w:numId w:val="2"/>
        </w:numPr>
        <w:jc w:val="both"/>
        <w:rPr>
          <w:u w:val="single"/>
        </w:rPr>
      </w:pPr>
      <w:r w:rsidRPr="002F188D">
        <w:rPr>
          <w:u w:val="single"/>
        </w:rPr>
        <w:t>Учащиеся получат возможность научиться:</w:t>
      </w:r>
    </w:p>
    <w:p w:rsidR="002F188D" w:rsidRPr="004645FF" w:rsidRDefault="002F188D" w:rsidP="00462F00">
      <w:pPr>
        <w:pStyle w:val="a4"/>
        <w:numPr>
          <w:ilvl w:val="0"/>
          <w:numId w:val="2"/>
        </w:numPr>
        <w:jc w:val="both"/>
      </w:pPr>
      <w:r w:rsidRPr="004645FF">
        <w:t>ставить учебные цели, формулировать исходя из целей учебные задачи, осуществлять поиск наиболее эффективных способов достижения результата в процессе участия в индивидуальных, групповых проектных работах;</w:t>
      </w:r>
    </w:p>
    <w:p w:rsidR="002F188D" w:rsidRPr="004645FF" w:rsidRDefault="002F188D" w:rsidP="00462F00">
      <w:pPr>
        <w:pStyle w:val="a4"/>
        <w:numPr>
          <w:ilvl w:val="0"/>
          <w:numId w:val="2"/>
        </w:numPr>
        <w:jc w:val="both"/>
      </w:pPr>
      <w:r w:rsidRPr="004645FF">
        <w:t>действовать конструктивно, в том числе в ситуациях неуспеха за счет умения осуществлять поиск наиболее эффективных способов реализации целей с учетом имеющихся условий.</w:t>
      </w:r>
    </w:p>
    <w:p w:rsidR="002F188D" w:rsidRPr="002F188D" w:rsidRDefault="002F188D" w:rsidP="00462F00">
      <w:pPr>
        <w:pStyle w:val="a4"/>
        <w:numPr>
          <w:ilvl w:val="0"/>
          <w:numId w:val="2"/>
        </w:numPr>
        <w:jc w:val="both"/>
        <w:rPr>
          <w:i/>
          <w:u w:val="single"/>
        </w:rPr>
      </w:pPr>
      <w:r w:rsidRPr="002F188D">
        <w:rPr>
          <w:i/>
          <w:u w:val="single"/>
        </w:rPr>
        <w:t>Коммуникативные:</w:t>
      </w:r>
    </w:p>
    <w:p w:rsidR="002F188D" w:rsidRPr="002F188D" w:rsidRDefault="002F188D" w:rsidP="00462F00">
      <w:pPr>
        <w:pStyle w:val="a4"/>
        <w:numPr>
          <w:ilvl w:val="0"/>
          <w:numId w:val="2"/>
        </w:numPr>
        <w:jc w:val="both"/>
        <w:rPr>
          <w:u w:val="single"/>
        </w:rPr>
      </w:pPr>
      <w:r w:rsidRPr="002F188D">
        <w:rPr>
          <w:u w:val="single"/>
        </w:rPr>
        <w:t>Учащиеся научатся:</w:t>
      </w:r>
    </w:p>
    <w:p w:rsidR="002F188D" w:rsidRPr="004645FF" w:rsidRDefault="002F188D" w:rsidP="00462F00">
      <w:pPr>
        <w:pStyle w:val="a4"/>
        <w:numPr>
          <w:ilvl w:val="0"/>
          <w:numId w:val="2"/>
        </w:numPr>
        <w:jc w:val="both"/>
      </w:pPr>
      <w:r w:rsidRPr="004645FF">
        <w:t>понимать сходство и различие разговорной и музыкальной речи;</w:t>
      </w:r>
    </w:p>
    <w:p w:rsidR="002F188D" w:rsidRPr="004645FF" w:rsidRDefault="002F188D" w:rsidP="00462F00">
      <w:pPr>
        <w:pStyle w:val="a4"/>
        <w:numPr>
          <w:ilvl w:val="0"/>
          <w:numId w:val="2"/>
        </w:numPr>
        <w:jc w:val="both"/>
      </w:pPr>
      <w:r w:rsidRPr="004645FF">
        <w:t xml:space="preserve">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 зрения; </w:t>
      </w:r>
    </w:p>
    <w:p w:rsidR="002F188D" w:rsidRPr="004645FF" w:rsidRDefault="002F188D" w:rsidP="00462F00">
      <w:pPr>
        <w:pStyle w:val="a4"/>
        <w:numPr>
          <w:ilvl w:val="0"/>
          <w:numId w:val="2"/>
        </w:numPr>
        <w:jc w:val="both"/>
      </w:pPr>
      <w:r w:rsidRPr="004645FF">
        <w:t>понимать композиционные особенности устной (разговорной, музыкальной) речи и учитывать их при построении собственных высказываний в разных жизненных ситуациях;</w:t>
      </w:r>
    </w:p>
    <w:p w:rsidR="002F188D" w:rsidRPr="004645FF" w:rsidRDefault="002F188D" w:rsidP="00462F00">
      <w:pPr>
        <w:pStyle w:val="a4"/>
        <w:numPr>
          <w:ilvl w:val="0"/>
          <w:numId w:val="2"/>
        </w:numPr>
        <w:jc w:val="both"/>
      </w:pPr>
      <w:r w:rsidRPr="004645FF">
        <w:t xml:space="preserve">использовать речевые средства и средства информационных и коммуникационных технологий для решения коммуникативных и познавательных задач; </w:t>
      </w:r>
    </w:p>
    <w:p w:rsidR="002F188D" w:rsidRPr="004645FF" w:rsidRDefault="002F188D" w:rsidP="00462F00">
      <w:pPr>
        <w:pStyle w:val="a4"/>
        <w:numPr>
          <w:ilvl w:val="0"/>
          <w:numId w:val="2"/>
        </w:numPr>
        <w:jc w:val="both"/>
      </w:pPr>
      <w:r w:rsidRPr="004645FF">
        <w:t>опосредованно вступать в диалог с автором художественного произведения посредством выявления авторских смыслов и оценок, прогнозирования хода развития событий, сличения полученного результата с оригиналом с целью внесения дополнений и корректив в ход решения учебно-художественной задачи;</w:t>
      </w:r>
    </w:p>
    <w:p w:rsidR="002F188D" w:rsidRPr="004645FF" w:rsidRDefault="002F188D" w:rsidP="00462F00">
      <w:pPr>
        <w:pStyle w:val="a4"/>
        <w:numPr>
          <w:ilvl w:val="0"/>
          <w:numId w:val="2"/>
        </w:numPr>
        <w:jc w:val="both"/>
      </w:pPr>
      <w:r w:rsidRPr="004645FF">
        <w:t>приобрести опыт общения с публикой в условиях концертного предъявления результата творческой музыкально-исполнительской деятельности.</w:t>
      </w:r>
    </w:p>
    <w:p w:rsidR="002F188D" w:rsidRPr="002F188D" w:rsidRDefault="002F188D" w:rsidP="00462F00">
      <w:pPr>
        <w:pStyle w:val="a4"/>
        <w:numPr>
          <w:ilvl w:val="0"/>
          <w:numId w:val="2"/>
        </w:numPr>
        <w:jc w:val="both"/>
        <w:rPr>
          <w:u w:val="single"/>
        </w:rPr>
      </w:pPr>
      <w:r w:rsidRPr="002F188D">
        <w:rPr>
          <w:u w:val="single"/>
        </w:rPr>
        <w:t>Учащиеся получат возможность:</w:t>
      </w:r>
    </w:p>
    <w:p w:rsidR="002F188D" w:rsidRPr="004645FF" w:rsidRDefault="002F188D" w:rsidP="00462F00">
      <w:pPr>
        <w:pStyle w:val="a4"/>
        <w:numPr>
          <w:ilvl w:val="0"/>
          <w:numId w:val="2"/>
        </w:numPr>
        <w:jc w:val="both"/>
      </w:pPr>
      <w:r w:rsidRPr="004645FF">
        <w:t>совершенствовать свои коммуникативные умения и навыки, опираясь на знание композиционных функций музыкальной речи;</w:t>
      </w:r>
    </w:p>
    <w:p w:rsidR="002F188D" w:rsidRPr="004645FF" w:rsidRDefault="002F188D" w:rsidP="00462F00">
      <w:pPr>
        <w:pStyle w:val="a4"/>
        <w:numPr>
          <w:ilvl w:val="0"/>
          <w:numId w:val="2"/>
        </w:numPr>
        <w:jc w:val="both"/>
      </w:pPr>
      <w:r w:rsidRPr="004645FF">
        <w:t>создавать музыкальные произведения на поэтические тексты и публично исполнять их сольно или при поддержке одноклассников.</w:t>
      </w:r>
    </w:p>
    <w:p w:rsidR="002F188D" w:rsidRPr="004645FF" w:rsidRDefault="002F188D" w:rsidP="00462F00">
      <w:pPr>
        <w:pStyle w:val="a4"/>
        <w:numPr>
          <w:ilvl w:val="0"/>
          <w:numId w:val="2"/>
        </w:numPr>
        <w:jc w:val="both"/>
      </w:pPr>
      <w:r w:rsidRPr="004645FF">
        <w:t>Предметные результаты:</w:t>
      </w:r>
    </w:p>
    <w:p w:rsidR="002F188D" w:rsidRPr="002F188D" w:rsidRDefault="002F188D" w:rsidP="00462F00">
      <w:pPr>
        <w:pStyle w:val="a4"/>
        <w:numPr>
          <w:ilvl w:val="0"/>
          <w:numId w:val="2"/>
        </w:numPr>
        <w:jc w:val="both"/>
        <w:rPr>
          <w:u w:val="single"/>
        </w:rPr>
      </w:pPr>
      <w:r w:rsidRPr="002F188D">
        <w:rPr>
          <w:u w:val="single"/>
        </w:rPr>
        <w:t>У учащихся будут сформированы:</w:t>
      </w:r>
    </w:p>
    <w:p w:rsidR="002F188D" w:rsidRPr="002F188D" w:rsidRDefault="002F188D" w:rsidP="00462F00">
      <w:pPr>
        <w:pStyle w:val="a4"/>
        <w:numPr>
          <w:ilvl w:val="0"/>
          <w:numId w:val="2"/>
        </w:numPr>
        <w:jc w:val="both"/>
        <w:rPr>
          <w:kern w:val="2"/>
        </w:rPr>
      </w:pPr>
      <w:r w:rsidRPr="002F188D">
        <w:rPr>
          <w:kern w:val="2"/>
        </w:rPr>
        <w:lastRenderedPageBreak/>
        <w:t>первоначальные представления о роли музыки в жизни человека, в его духовно-нравственном развитии; о ценности музыкальных традиций народа;</w:t>
      </w:r>
    </w:p>
    <w:p w:rsidR="002F188D" w:rsidRPr="002F188D" w:rsidRDefault="002F188D" w:rsidP="00462F00">
      <w:pPr>
        <w:pStyle w:val="a4"/>
        <w:numPr>
          <w:ilvl w:val="0"/>
          <w:numId w:val="2"/>
        </w:numPr>
        <w:jc w:val="both"/>
        <w:rPr>
          <w:kern w:val="2"/>
        </w:rPr>
      </w:pPr>
      <w:r w:rsidRPr="002F188D">
        <w:rPr>
          <w:kern w:val="2"/>
        </w:rPr>
        <w:t>основы музыкальной культуры, художественный вкус, интерес к музыкальному искусству и музыкальной деятельности;</w:t>
      </w:r>
    </w:p>
    <w:p w:rsidR="002F188D" w:rsidRPr="002F188D" w:rsidRDefault="002F188D" w:rsidP="00462F00">
      <w:pPr>
        <w:pStyle w:val="a4"/>
        <w:numPr>
          <w:ilvl w:val="0"/>
          <w:numId w:val="2"/>
        </w:numPr>
        <w:jc w:val="both"/>
        <w:rPr>
          <w:kern w:val="2"/>
        </w:rPr>
      </w:pPr>
      <w:r w:rsidRPr="004645FF">
        <w:t xml:space="preserve">представление о национальном своеобразии музыки в неразрывном единстве народного и профессионального музыкального творчества. </w:t>
      </w:r>
    </w:p>
    <w:p w:rsidR="002F188D" w:rsidRPr="002F188D" w:rsidRDefault="002F188D" w:rsidP="00462F00">
      <w:pPr>
        <w:pStyle w:val="a4"/>
        <w:numPr>
          <w:ilvl w:val="0"/>
          <w:numId w:val="2"/>
        </w:numPr>
        <w:jc w:val="both"/>
        <w:rPr>
          <w:kern w:val="2"/>
          <w:u w:val="single"/>
        </w:rPr>
      </w:pPr>
      <w:r w:rsidRPr="002F188D">
        <w:rPr>
          <w:u w:val="single"/>
        </w:rPr>
        <w:t>Учащиеся научатся:</w:t>
      </w:r>
    </w:p>
    <w:p w:rsidR="002F188D" w:rsidRPr="004645FF" w:rsidRDefault="002F188D" w:rsidP="00462F00">
      <w:pPr>
        <w:pStyle w:val="a4"/>
        <w:numPr>
          <w:ilvl w:val="0"/>
          <w:numId w:val="2"/>
        </w:numPr>
        <w:jc w:val="both"/>
      </w:pPr>
      <w:r w:rsidRPr="004645FF">
        <w:t xml:space="preserve">активно творчески воспринимать музыку различных жанров, форм, стилей; </w:t>
      </w:r>
    </w:p>
    <w:p w:rsidR="002F188D" w:rsidRPr="002F188D" w:rsidRDefault="002F188D" w:rsidP="00462F00">
      <w:pPr>
        <w:pStyle w:val="a4"/>
        <w:numPr>
          <w:ilvl w:val="0"/>
          <w:numId w:val="2"/>
        </w:numPr>
        <w:jc w:val="both"/>
        <w:rPr>
          <w:kern w:val="2"/>
        </w:rPr>
      </w:pPr>
      <w:r w:rsidRPr="004645FF">
        <w:t>слышать музыкальную речь как выражение чувств и мыслей человека, различать в ней выразительные и изобразительные интонации, узнавать характерные черты музыкальной речи разных композиторов;</w:t>
      </w:r>
    </w:p>
    <w:p w:rsidR="002F188D" w:rsidRPr="002F188D" w:rsidRDefault="002F188D" w:rsidP="00462F00">
      <w:pPr>
        <w:pStyle w:val="a4"/>
        <w:numPr>
          <w:ilvl w:val="0"/>
          <w:numId w:val="2"/>
        </w:numPr>
        <w:jc w:val="both"/>
        <w:rPr>
          <w:kern w:val="2"/>
        </w:rPr>
      </w:pPr>
      <w:r w:rsidRPr="004645FF">
        <w:t xml:space="preserve">ориентироваться в разных жанрах музыкально-поэтического фольклора народов России (в том числе родного края); </w:t>
      </w:r>
    </w:p>
    <w:p w:rsidR="002F188D" w:rsidRPr="002F188D" w:rsidRDefault="002F188D" w:rsidP="00462F00">
      <w:pPr>
        <w:pStyle w:val="a4"/>
        <w:numPr>
          <w:ilvl w:val="0"/>
          <w:numId w:val="2"/>
        </w:numPr>
        <w:jc w:val="both"/>
        <w:rPr>
          <w:kern w:val="2"/>
        </w:rPr>
      </w:pPr>
      <w:r w:rsidRPr="004645FF">
        <w:t>наблюдать за процессом музыкального развития на основе сходства и различия интонаций, тем, образов, их изменения; понимать причинно-следственные связи развития музыкальных образов и их взаимодействия;</w:t>
      </w:r>
    </w:p>
    <w:p w:rsidR="002F188D" w:rsidRPr="002F188D" w:rsidRDefault="002F188D" w:rsidP="00462F00">
      <w:pPr>
        <w:pStyle w:val="a4"/>
        <w:numPr>
          <w:ilvl w:val="0"/>
          <w:numId w:val="2"/>
        </w:numPr>
        <w:jc w:val="both"/>
        <w:rPr>
          <w:kern w:val="2"/>
        </w:rPr>
      </w:pPr>
      <w:r w:rsidRPr="004645FF">
        <w:t>моделировать музыкальные характеристики героев, прогнозировать ход развития событий «музыкальной истории»;</w:t>
      </w:r>
    </w:p>
    <w:p w:rsidR="002F188D" w:rsidRPr="004645FF" w:rsidRDefault="002F188D" w:rsidP="00462F00">
      <w:pPr>
        <w:pStyle w:val="a4"/>
        <w:numPr>
          <w:ilvl w:val="0"/>
          <w:numId w:val="2"/>
        </w:numPr>
        <w:jc w:val="both"/>
      </w:pPr>
      <w:r w:rsidRPr="004645FF">
        <w:t>использовать графическую запись для ориентации в музыкальном произведении в разных видах музыкальной деятельности;</w:t>
      </w:r>
    </w:p>
    <w:p w:rsidR="002F188D" w:rsidRPr="004645FF" w:rsidRDefault="002F188D" w:rsidP="00462F00">
      <w:pPr>
        <w:pStyle w:val="a4"/>
        <w:numPr>
          <w:ilvl w:val="0"/>
          <w:numId w:val="2"/>
        </w:numPr>
        <w:jc w:val="both"/>
      </w:pPr>
      <w:r w:rsidRPr="002F188D">
        <w:rPr>
          <w:kern w:val="2"/>
        </w:rPr>
        <w:t xml:space="preserve">воплощать </w:t>
      </w:r>
      <w:r w:rsidRPr="004645FF">
        <w:t>художественно-образное содержание, интонационно-мелодические особенности народной и профессиональной музыки</w:t>
      </w:r>
      <w:r w:rsidRPr="002F188D">
        <w:rPr>
          <w:kern w:val="2"/>
        </w:rPr>
        <w:t xml:space="preserve"> </w:t>
      </w:r>
      <w:r w:rsidRPr="004645FF">
        <w:t xml:space="preserve">(в пении, слове, движении, игре на простейших музыкальных инструментах) </w:t>
      </w:r>
      <w:r w:rsidRPr="002F188D">
        <w:rPr>
          <w:kern w:val="2"/>
        </w:rPr>
        <w:t xml:space="preserve">выражать свое отношение к музыке </w:t>
      </w:r>
      <w:r w:rsidRPr="004645FF">
        <w:t>в различных видах музыкально-творческой деятельности</w:t>
      </w:r>
      <w:r w:rsidRPr="002F188D">
        <w:rPr>
          <w:kern w:val="2"/>
        </w:rPr>
        <w:t xml:space="preserve">; </w:t>
      </w:r>
    </w:p>
    <w:p w:rsidR="002F188D" w:rsidRPr="004645FF" w:rsidRDefault="002F188D" w:rsidP="00462F00">
      <w:pPr>
        <w:pStyle w:val="a4"/>
        <w:numPr>
          <w:ilvl w:val="0"/>
          <w:numId w:val="2"/>
        </w:numPr>
        <w:jc w:val="both"/>
      </w:pPr>
      <w:r w:rsidRPr="004645FF">
        <w:t xml:space="preserve">планировать и участвовать в коллективной деятельности по созданию инсценировок музыкально-сценических произведений, интерпретаций инструментальных произведений в пластическом интонировании; </w:t>
      </w:r>
    </w:p>
    <w:p w:rsidR="002F188D" w:rsidRPr="002F188D" w:rsidRDefault="002F188D" w:rsidP="00462F00">
      <w:pPr>
        <w:pStyle w:val="a4"/>
        <w:numPr>
          <w:ilvl w:val="0"/>
          <w:numId w:val="2"/>
        </w:numPr>
        <w:jc w:val="both"/>
        <w:rPr>
          <w:u w:val="single"/>
        </w:rPr>
      </w:pPr>
      <w:r w:rsidRPr="002F188D">
        <w:rPr>
          <w:u w:val="single"/>
        </w:rPr>
        <w:t>Учащиеся получат возможность научиться:</w:t>
      </w:r>
    </w:p>
    <w:p w:rsidR="002F188D" w:rsidRPr="004645FF" w:rsidRDefault="002F188D" w:rsidP="00462F00">
      <w:pPr>
        <w:pStyle w:val="a4"/>
        <w:numPr>
          <w:ilvl w:val="0"/>
          <w:numId w:val="2"/>
        </w:numPr>
        <w:jc w:val="both"/>
      </w:pPr>
      <w:r w:rsidRPr="004645FF">
        <w:t>ориентироваться в нотном письме при исполнении простых мелодий;</w:t>
      </w:r>
    </w:p>
    <w:p w:rsidR="002F188D" w:rsidRPr="004645FF" w:rsidRDefault="002F188D" w:rsidP="00462F00">
      <w:pPr>
        <w:pStyle w:val="a4"/>
        <w:numPr>
          <w:ilvl w:val="0"/>
          <w:numId w:val="2"/>
        </w:numPr>
        <w:jc w:val="both"/>
      </w:pPr>
      <w:r w:rsidRPr="004645FF">
        <w:t>творческой самореализации в процессе осуществления собственных музыкально-исполнительских замыслов в различных видах музыкальной деятельности;</w:t>
      </w:r>
    </w:p>
    <w:p w:rsidR="002F188D" w:rsidRPr="004645FF" w:rsidRDefault="002F188D" w:rsidP="00462F00">
      <w:pPr>
        <w:pStyle w:val="a4"/>
        <w:numPr>
          <w:ilvl w:val="0"/>
          <w:numId w:val="2"/>
        </w:numPr>
        <w:jc w:val="both"/>
      </w:pPr>
      <w:r w:rsidRPr="004645FF">
        <w:t>организовывать культурный досуг, самостоятельную музыкально-творческую деятельность, музицировать и использовать ИКТ в музыкальном творчестве;</w:t>
      </w:r>
    </w:p>
    <w:p w:rsidR="002F188D" w:rsidRPr="004645FF" w:rsidRDefault="002F188D" w:rsidP="00462F00">
      <w:pPr>
        <w:pStyle w:val="a4"/>
        <w:numPr>
          <w:ilvl w:val="0"/>
          <w:numId w:val="2"/>
        </w:numPr>
        <w:jc w:val="both"/>
      </w:pPr>
      <w:r w:rsidRPr="004645FF">
        <w:t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деятельности, собирать музыкальные коллекции (фонотека, видеотека).</w:t>
      </w:r>
    </w:p>
    <w:p w:rsidR="002F188D" w:rsidRDefault="002F188D" w:rsidP="00462F00">
      <w:pPr>
        <w:pStyle w:val="a4"/>
        <w:numPr>
          <w:ilvl w:val="0"/>
          <w:numId w:val="2"/>
        </w:numPr>
        <w:jc w:val="both"/>
      </w:pPr>
    </w:p>
    <w:p w:rsidR="002F188D" w:rsidRPr="004645FF" w:rsidRDefault="002F188D" w:rsidP="00462F00">
      <w:pPr>
        <w:pStyle w:val="a4"/>
        <w:numPr>
          <w:ilvl w:val="0"/>
          <w:numId w:val="2"/>
        </w:numPr>
        <w:jc w:val="both"/>
      </w:pPr>
      <w:r w:rsidRPr="002F188D">
        <w:rPr>
          <w:b/>
        </w:rPr>
        <w:t xml:space="preserve"> Содержание</w:t>
      </w:r>
      <w:r w:rsidRPr="004645FF">
        <w:t xml:space="preserve"> раскрывается в учебных темах каждого полугодия.</w:t>
      </w:r>
    </w:p>
    <w:p w:rsidR="002F188D" w:rsidRPr="004645FF" w:rsidRDefault="002F188D" w:rsidP="00462F00">
      <w:pPr>
        <w:pStyle w:val="a4"/>
        <w:numPr>
          <w:ilvl w:val="0"/>
          <w:numId w:val="2"/>
        </w:numPr>
        <w:jc w:val="both"/>
      </w:pPr>
      <w:r w:rsidRPr="002F188D">
        <w:rPr>
          <w:spacing w:val="-1"/>
        </w:rPr>
        <w:t xml:space="preserve">Тема первого полугодия «Музыка и литература» развивается через раскрытие таких </w:t>
      </w:r>
      <w:r w:rsidRPr="002F188D">
        <w:rPr>
          <w:spacing w:val="-6"/>
        </w:rPr>
        <w:t>важных тем, как определение интонационного сходства и различия музыки и литературы, выяс</w:t>
      </w:r>
      <w:r w:rsidRPr="002F188D">
        <w:rPr>
          <w:spacing w:val="-6"/>
        </w:rPr>
        <w:softHyphen/>
      </w:r>
      <w:r w:rsidRPr="002F188D">
        <w:rPr>
          <w:spacing w:val="-5"/>
        </w:rPr>
        <w:t>нение общности и специфики жанров и выразительных средств музыки и литературы. Взаимо</w:t>
      </w:r>
      <w:r w:rsidRPr="002F188D">
        <w:rPr>
          <w:spacing w:val="-5"/>
        </w:rPr>
        <w:softHyphen/>
        <w:t>действие музыки и литературы раскрывается в основном на образцах вокальной музыки и му</w:t>
      </w:r>
      <w:r w:rsidRPr="002F188D">
        <w:rPr>
          <w:spacing w:val="-5"/>
        </w:rPr>
        <w:softHyphen/>
      </w:r>
      <w:r w:rsidRPr="004645FF">
        <w:t>зыкально-театральных жанров.</w:t>
      </w:r>
    </w:p>
    <w:p w:rsidR="002F188D" w:rsidRPr="004645FF" w:rsidRDefault="002F188D" w:rsidP="00462F00">
      <w:pPr>
        <w:pStyle w:val="a4"/>
        <w:numPr>
          <w:ilvl w:val="0"/>
          <w:numId w:val="2"/>
        </w:numPr>
        <w:jc w:val="both"/>
      </w:pPr>
      <w:r w:rsidRPr="002F188D">
        <w:rPr>
          <w:spacing w:val="-5"/>
        </w:rPr>
        <w:lastRenderedPageBreak/>
        <w:t>Тема второго полугодия «Музыка и изобразительное искусство» строится на выявлении многосторонних связей между музыкой и изобразительным искусством, усвоение темы направ</w:t>
      </w:r>
      <w:r w:rsidRPr="002F188D">
        <w:rPr>
          <w:spacing w:val="-5"/>
        </w:rPr>
        <w:softHyphen/>
        <w:t>лено на формирование умений: представлять зрительный (живописный) образ музыки, интона</w:t>
      </w:r>
      <w:r w:rsidRPr="002F188D">
        <w:rPr>
          <w:spacing w:val="-5"/>
        </w:rPr>
        <w:softHyphen/>
      </w:r>
      <w:r w:rsidRPr="004645FF">
        <w:t>ционно представлять (слышать) художественные образы.</w:t>
      </w:r>
    </w:p>
    <w:p w:rsidR="002F188D" w:rsidRPr="004645FF" w:rsidRDefault="002F188D" w:rsidP="00462F00">
      <w:pPr>
        <w:pStyle w:val="a4"/>
        <w:numPr>
          <w:ilvl w:val="0"/>
          <w:numId w:val="2"/>
        </w:numPr>
        <w:jc w:val="both"/>
      </w:pPr>
      <w:r w:rsidRPr="002F188D">
        <w:rPr>
          <w:spacing w:val="-4"/>
        </w:rPr>
        <w:t xml:space="preserve">Содержание уроков музыки в 5 классе последовательно развивает идеи начальной школы </w:t>
      </w:r>
      <w:r w:rsidRPr="002F188D">
        <w:rPr>
          <w:spacing w:val="-6"/>
        </w:rPr>
        <w:t>и направлено на расширение художественного кругозора учащихся, тем самым углубляя вос</w:t>
      </w:r>
      <w:r w:rsidRPr="002F188D">
        <w:rPr>
          <w:spacing w:val="-6"/>
        </w:rPr>
        <w:softHyphen/>
        <w:t>приятие, познание музыки. Приоритетным направлением содержания программы и УМК по-</w:t>
      </w:r>
      <w:r w:rsidRPr="002F188D">
        <w:rPr>
          <w:spacing w:val="-5"/>
        </w:rPr>
        <w:t>прежнему остается русская музыкальная культура. Фольклор, классическое наследие, музыка религиозной традиции, современные музыкальные направления музыкального искусства фор</w:t>
      </w:r>
      <w:r w:rsidRPr="002F188D">
        <w:rPr>
          <w:spacing w:val="-5"/>
        </w:rPr>
        <w:softHyphen/>
      </w:r>
      <w:r w:rsidRPr="004645FF">
        <w:t xml:space="preserve">мируют у учащихся национальное самосознание, бережное отношение к родным истокам, </w:t>
      </w:r>
      <w:r w:rsidRPr="002F188D">
        <w:rPr>
          <w:spacing w:val="-5"/>
        </w:rPr>
        <w:t xml:space="preserve">к традициям своего народа, понимание значимости своей культуры в художественной картине </w:t>
      </w:r>
      <w:r w:rsidRPr="004645FF">
        <w:t>мира.</w:t>
      </w:r>
    </w:p>
    <w:p w:rsidR="002F188D" w:rsidRPr="004645FF" w:rsidRDefault="002F188D" w:rsidP="00462F00">
      <w:pPr>
        <w:pStyle w:val="a4"/>
        <w:numPr>
          <w:ilvl w:val="0"/>
          <w:numId w:val="2"/>
        </w:numPr>
        <w:jc w:val="both"/>
      </w:pPr>
      <w:r w:rsidRPr="002F188D">
        <w:rPr>
          <w:spacing w:val="-3"/>
        </w:rPr>
        <w:t>Одной из актуальных задач современного образования и воспитания является обращение к национальным, культурным традициям своего народа, родного края, формирование у под</w:t>
      </w:r>
      <w:r w:rsidRPr="002F188D">
        <w:rPr>
          <w:spacing w:val="-3"/>
        </w:rPr>
        <w:softHyphen/>
      </w:r>
      <w:r w:rsidRPr="002F188D">
        <w:rPr>
          <w:spacing w:val="-1"/>
        </w:rPr>
        <w:t xml:space="preserve">растающего поколения интереса и уважения к своим истокам. </w:t>
      </w:r>
      <w:r w:rsidRPr="004645FF">
        <w:t>Поэтому в содержание рабочей программы для 5 клас</w:t>
      </w:r>
      <w:r w:rsidRPr="004645FF">
        <w:softHyphen/>
      </w:r>
      <w:r w:rsidRPr="002F188D">
        <w:rPr>
          <w:spacing w:val="-7"/>
        </w:rPr>
        <w:t xml:space="preserve">са введен региональный компонент в следующих темах: «Вокальная музыка», «Вторая </w:t>
      </w:r>
      <w:r w:rsidRPr="002F188D">
        <w:rPr>
          <w:spacing w:val="-3"/>
        </w:rPr>
        <w:t>жизнь песни. Живительный родник творчества». При этом учтено, что этот учебный материал не входит в обязательный минимум содержания основных образовательных программ и отне</w:t>
      </w:r>
      <w:r w:rsidRPr="002F188D">
        <w:rPr>
          <w:spacing w:val="-3"/>
        </w:rPr>
        <w:softHyphen/>
      </w:r>
      <w:r w:rsidRPr="004645FF">
        <w:t>сен к элементам дополнительного (необязательного) содержания.</w:t>
      </w:r>
    </w:p>
    <w:p w:rsidR="002F188D" w:rsidRPr="004645FF" w:rsidRDefault="002F188D" w:rsidP="00462F00">
      <w:pPr>
        <w:pStyle w:val="a4"/>
        <w:numPr>
          <w:ilvl w:val="0"/>
          <w:numId w:val="2"/>
        </w:numPr>
        <w:jc w:val="both"/>
      </w:pPr>
      <w:r w:rsidRPr="004645FF">
        <w:t>Ценностные ориентиры содержания учебного предмета</w:t>
      </w:r>
    </w:p>
    <w:p w:rsidR="002F188D" w:rsidRPr="004645FF" w:rsidRDefault="002F188D" w:rsidP="00462F00">
      <w:pPr>
        <w:pStyle w:val="a4"/>
        <w:numPr>
          <w:ilvl w:val="0"/>
          <w:numId w:val="2"/>
        </w:numPr>
        <w:jc w:val="both"/>
      </w:pPr>
      <w:r w:rsidRPr="004645FF">
        <w:t>Основными ценностными ориентирами содержания предмета являются:</w:t>
      </w:r>
    </w:p>
    <w:p w:rsidR="002F188D" w:rsidRPr="004645FF" w:rsidRDefault="002F188D" w:rsidP="00462F00">
      <w:pPr>
        <w:pStyle w:val="a4"/>
        <w:numPr>
          <w:ilvl w:val="0"/>
          <w:numId w:val="2"/>
        </w:numPr>
        <w:jc w:val="both"/>
      </w:pPr>
      <w:r w:rsidRPr="004645FF">
        <w:t xml:space="preserve">1. Воспитание эмоционально-ценностного отношения к музыке в процессе освоения содержания музыкальных произведений как опыта обобщения и осмысления жизни человека, его чувств и мыслей. </w:t>
      </w:r>
    </w:p>
    <w:p w:rsidR="002F188D" w:rsidRPr="004645FF" w:rsidRDefault="002F188D" w:rsidP="00462F00">
      <w:pPr>
        <w:pStyle w:val="a4"/>
        <w:numPr>
          <w:ilvl w:val="0"/>
          <w:numId w:val="2"/>
        </w:numPr>
        <w:jc w:val="both"/>
      </w:pPr>
      <w:r w:rsidRPr="004645FF">
        <w:t xml:space="preserve">2. Формирование музыкальной картины мира во взаимодействии народного и профессионального творчества, композиторских, национальных и эпохальных стилей, музыкальных произведений разных жанров, форм и типов драматургии. </w:t>
      </w:r>
    </w:p>
    <w:p w:rsidR="002F188D" w:rsidRPr="004645FF" w:rsidRDefault="002F188D" w:rsidP="00462F00">
      <w:pPr>
        <w:pStyle w:val="a4"/>
        <w:numPr>
          <w:ilvl w:val="0"/>
          <w:numId w:val="2"/>
        </w:numPr>
        <w:jc w:val="both"/>
      </w:pPr>
      <w:r w:rsidRPr="004645FF">
        <w:t>3. Формирование интонационно-слухового опыта школьников, как сферы невербального общения, значимой для воспитания воображения и интуиции, эмоциональной отзывчивости, способности к сопереживанию.</w:t>
      </w:r>
    </w:p>
    <w:p w:rsidR="002F188D" w:rsidRPr="004645FF" w:rsidRDefault="002F188D" w:rsidP="00462F00">
      <w:pPr>
        <w:pStyle w:val="a4"/>
        <w:numPr>
          <w:ilvl w:val="0"/>
          <w:numId w:val="2"/>
        </w:numPr>
        <w:jc w:val="both"/>
      </w:pPr>
      <w:r w:rsidRPr="004645FF">
        <w:t>4. Развитие гибкого интонационно-образного мышления, позволяющего школьникам адекватно воспринимать произведения разнообразных жанров и форм, глубоко погружаться в наиболее значимые из них, схватывать существенные черты, типичные для ряда произведений.</w:t>
      </w:r>
    </w:p>
    <w:p w:rsidR="002F188D" w:rsidRPr="002F188D" w:rsidRDefault="002F188D" w:rsidP="00462F00">
      <w:pPr>
        <w:pStyle w:val="a4"/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4645FF">
        <w:t>5. Разнообразие видов исполнительской музыкальной деятельности помогает учащимся войти в мир музыкального искусства, развить музыкальную память, воспитать художественный вкус.</w:t>
      </w:r>
      <w:r w:rsidRPr="002F188D">
        <w:rPr>
          <w:rFonts w:eastAsia="Calibri"/>
          <w:lang w:eastAsia="en-US"/>
        </w:rPr>
        <w:t xml:space="preserve"> </w:t>
      </w:r>
    </w:p>
    <w:p w:rsidR="002F188D" w:rsidRPr="004645FF" w:rsidRDefault="002F188D" w:rsidP="00462F00">
      <w:pPr>
        <w:pStyle w:val="a4"/>
        <w:numPr>
          <w:ilvl w:val="0"/>
          <w:numId w:val="2"/>
        </w:numPr>
        <w:jc w:val="both"/>
      </w:pPr>
      <w:r w:rsidRPr="004645FF">
        <w:t>6. Ориентация музыкально-исполнительской деятельности школьников на наиболее интегративные ее виды (</w:t>
      </w:r>
      <w:proofErr w:type="spellStart"/>
      <w:r w:rsidRPr="004645FF">
        <w:t>дирижирование</w:t>
      </w:r>
      <w:proofErr w:type="spellEnd"/>
      <w:r w:rsidRPr="004645FF">
        <w:t xml:space="preserve"> и режиссура) создает условия для целостного охвата музыкального произведения в единстве его содержания и формы.</w:t>
      </w:r>
    </w:p>
    <w:p w:rsidR="002F188D" w:rsidRPr="004645FF" w:rsidRDefault="002F188D" w:rsidP="00462F00">
      <w:pPr>
        <w:pStyle w:val="a4"/>
        <w:numPr>
          <w:ilvl w:val="0"/>
          <w:numId w:val="2"/>
        </w:numPr>
        <w:jc w:val="both"/>
      </w:pPr>
      <w:r w:rsidRPr="004645FF">
        <w:t xml:space="preserve">7. Воспитание потребности школьников в музыкальном творчестве как форме самовыражения на основе импровизации и исполнительской интерпретации музыкальных произведений. </w:t>
      </w:r>
    </w:p>
    <w:p w:rsidR="002F188D" w:rsidRPr="004645FF" w:rsidRDefault="002F188D" w:rsidP="00462F00">
      <w:pPr>
        <w:pStyle w:val="a4"/>
        <w:numPr>
          <w:ilvl w:val="0"/>
          <w:numId w:val="2"/>
        </w:numPr>
        <w:jc w:val="both"/>
      </w:pPr>
      <w:r w:rsidRPr="004645FF">
        <w:lastRenderedPageBreak/>
        <w:t>8. Формирование у учащихся умения решать музыкально-творческие задачи не только на уроке, но и во внеурочной деятельности, принимать участие в художественных проектах класса, школы, культурных событиях села, города, района и др.</w:t>
      </w:r>
    </w:p>
    <w:p w:rsidR="002F188D" w:rsidRPr="004645FF" w:rsidRDefault="002F188D" w:rsidP="00462F00">
      <w:pPr>
        <w:pStyle w:val="a4"/>
        <w:numPr>
          <w:ilvl w:val="0"/>
          <w:numId w:val="2"/>
        </w:numPr>
        <w:jc w:val="both"/>
      </w:pPr>
      <w:r w:rsidRPr="002F188D">
        <w:rPr>
          <w:spacing w:val="-5"/>
        </w:rPr>
        <w:t>Виды музыкальной деятельности</w:t>
      </w:r>
    </w:p>
    <w:p w:rsidR="002F188D" w:rsidRPr="004645FF" w:rsidRDefault="002F188D" w:rsidP="00462F00">
      <w:pPr>
        <w:pStyle w:val="a4"/>
        <w:numPr>
          <w:ilvl w:val="0"/>
          <w:numId w:val="2"/>
        </w:numPr>
        <w:jc w:val="both"/>
      </w:pPr>
      <w:r w:rsidRPr="002F188D">
        <w:rPr>
          <w:spacing w:val="-5"/>
        </w:rPr>
        <w:t>Виды музыкальной деятельности, используемые на уроке, весьма разнообразны и направ</w:t>
      </w:r>
      <w:r w:rsidRPr="002F188D">
        <w:rPr>
          <w:spacing w:val="-6"/>
        </w:rPr>
        <w:t xml:space="preserve">лены на полноценное общение учащихся с высокохудожественной музыкой. </w:t>
      </w:r>
      <w:proofErr w:type="gramStart"/>
      <w:r w:rsidRPr="002F188D">
        <w:rPr>
          <w:spacing w:val="-6"/>
        </w:rPr>
        <w:t>В сферу исполни</w:t>
      </w:r>
      <w:r w:rsidRPr="002F188D">
        <w:rPr>
          <w:spacing w:val="-5"/>
        </w:rPr>
        <w:t>тельской деятельности учащихся входит: хоровое, ансамблевое и сольное пение; пластическое интонирование и музыкально-ритмические движения; различного рода импровизации (ритми</w:t>
      </w:r>
      <w:r w:rsidRPr="002F188D">
        <w:rPr>
          <w:spacing w:val="-4"/>
        </w:rPr>
        <w:t xml:space="preserve">ческие, вокальные, пластические и т. д.), </w:t>
      </w:r>
      <w:proofErr w:type="spellStart"/>
      <w:r w:rsidRPr="002F188D">
        <w:rPr>
          <w:spacing w:val="-4"/>
        </w:rPr>
        <w:t>инсценирование</w:t>
      </w:r>
      <w:proofErr w:type="spellEnd"/>
      <w:r w:rsidRPr="002F188D">
        <w:rPr>
          <w:spacing w:val="-4"/>
        </w:rPr>
        <w:t xml:space="preserve"> (разыгрывание) песен, сюжетов </w:t>
      </w:r>
      <w:r w:rsidRPr="002F188D">
        <w:rPr>
          <w:spacing w:val="-6"/>
        </w:rPr>
        <w:t>музыкальных пьес программного характера, фольклорных образцов музыкального искусства.</w:t>
      </w:r>
      <w:proofErr w:type="gramEnd"/>
      <w:r w:rsidRPr="002F188D">
        <w:rPr>
          <w:spacing w:val="-6"/>
        </w:rPr>
        <w:t xml:space="preserve"> </w:t>
      </w:r>
      <w:r w:rsidRPr="002F188D">
        <w:rPr>
          <w:spacing w:val="-5"/>
        </w:rPr>
        <w:t>Помимо исполнительской деятельности, творческое начало учащихся находит отражение в раз</w:t>
      </w:r>
      <w:r w:rsidRPr="002F188D">
        <w:rPr>
          <w:spacing w:val="-5"/>
        </w:rPr>
        <w:softHyphen/>
        <w:t xml:space="preserve">мышлениях о музыке (оригинальность и </w:t>
      </w:r>
      <w:proofErr w:type="spellStart"/>
      <w:r w:rsidRPr="002F188D">
        <w:rPr>
          <w:spacing w:val="-5"/>
        </w:rPr>
        <w:t>нетрадиционность</w:t>
      </w:r>
      <w:proofErr w:type="spellEnd"/>
      <w:r w:rsidRPr="002F188D">
        <w:rPr>
          <w:spacing w:val="-5"/>
        </w:rPr>
        <w:t xml:space="preserve"> высказываний, личностная оценка </w:t>
      </w:r>
      <w:r w:rsidRPr="002F188D">
        <w:rPr>
          <w:spacing w:val="-1"/>
        </w:rPr>
        <w:t xml:space="preserve">музыкальных произведений), в художественных импровизациях (сочинение стихов, рисунки </w:t>
      </w:r>
      <w:r w:rsidRPr="002F188D">
        <w:rPr>
          <w:spacing w:val="-6"/>
        </w:rPr>
        <w:t>на темы полюбившихся музыкальных произведений), самостоятельной индивидуальной и кол</w:t>
      </w:r>
      <w:r w:rsidRPr="004645FF">
        <w:t>лективной исследовательской (проектной) деятельности и др.</w:t>
      </w:r>
    </w:p>
    <w:p w:rsidR="002F188D" w:rsidRPr="004645FF" w:rsidRDefault="002F188D" w:rsidP="00462F00">
      <w:pPr>
        <w:pStyle w:val="a4"/>
        <w:numPr>
          <w:ilvl w:val="0"/>
          <w:numId w:val="2"/>
        </w:numPr>
        <w:jc w:val="both"/>
      </w:pPr>
      <w:r w:rsidRPr="002F188D">
        <w:rPr>
          <w:i/>
          <w:iCs/>
          <w:spacing w:val="-1"/>
        </w:rPr>
        <w:t>Формы организации учебного процесса:</w:t>
      </w:r>
    </w:p>
    <w:p w:rsidR="002F188D" w:rsidRPr="004645FF" w:rsidRDefault="002F188D" w:rsidP="00462F00">
      <w:pPr>
        <w:pStyle w:val="a4"/>
        <w:numPr>
          <w:ilvl w:val="0"/>
          <w:numId w:val="2"/>
        </w:numPr>
        <w:jc w:val="both"/>
      </w:pPr>
      <w:r w:rsidRPr="002F188D">
        <w:rPr>
          <w:i/>
          <w:iCs/>
        </w:rPr>
        <w:t>-</w:t>
      </w:r>
      <w:r w:rsidRPr="002F188D">
        <w:rPr>
          <w:i/>
          <w:iCs/>
        </w:rPr>
        <w:tab/>
      </w:r>
      <w:r w:rsidRPr="002F188D">
        <w:rPr>
          <w:spacing w:val="-5"/>
        </w:rPr>
        <w:t>групповые, коллективные, классные и внеклассные.</w:t>
      </w:r>
    </w:p>
    <w:p w:rsidR="002F188D" w:rsidRPr="004645FF" w:rsidRDefault="002F188D" w:rsidP="00462F00">
      <w:pPr>
        <w:pStyle w:val="a4"/>
        <w:numPr>
          <w:ilvl w:val="0"/>
          <w:numId w:val="2"/>
        </w:numPr>
        <w:jc w:val="both"/>
      </w:pPr>
      <w:r w:rsidRPr="002F188D">
        <w:rPr>
          <w:i/>
          <w:iCs/>
        </w:rPr>
        <w:t>Виды организации учебной деятельности:</w:t>
      </w:r>
    </w:p>
    <w:p w:rsidR="002F188D" w:rsidRPr="002F188D" w:rsidRDefault="002F188D" w:rsidP="00462F00">
      <w:pPr>
        <w:pStyle w:val="a4"/>
        <w:numPr>
          <w:ilvl w:val="0"/>
          <w:numId w:val="2"/>
        </w:numPr>
        <w:jc w:val="both"/>
        <w:rPr>
          <w:i/>
          <w:iCs/>
        </w:rPr>
      </w:pPr>
      <w:r w:rsidRPr="002F188D">
        <w:rPr>
          <w:spacing w:val="-6"/>
        </w:rPr>
        <w:t xml:space="preserve">экскурсия, путешествие, выставка. </w:t>
      </w:r>
    </w:p>
    <w:p w:rsidR="002F188D" w:rsidRPr="002F188D" w:rsidRDefault="002F188D" w:rsidP="00462F00">
      <w:pPr>
        <w:pStyle w:val="a4"/>
        <w:numPr>
          <w:ilvl w:val="0"/>
          <w:numId w:val="2"/>
        </w:numPr>
        <w:jc w:val="both"/>
        <w:rPr>
          <w:i/>
          <w:iCs/>
        </w:rPr>
      </w:pPr>
      <w:r w:rsidRPr="002F188D">
        <w:rPr>
          <w:i/>
          <w:iCs/>
        </w:rPr>
        <w:t>Виды контроля:</w:t>
      </w:r>
    </w:p>
    <w:p w:rsidR="002F188D" w:rsidRPr="004645FF" w:rsidRDefault="002F188D" w:rsidP="00462F00">
      <w:pPr>
        <w:pStyle w:val="a4"/>
        <w:numPr>
          <w:ilvl w:val="0"/>
          <w:numId w:val="2"/>
        </w:numPr>
        <w:jc w:val="both"/>
      </w:pPr>
      <w:r w:rsidRPr="002F188D">
        <w:rPr>
          <w:spacing w:val="-5"/>
        </w:rPr>
        <w:t>вводный, текущий, итоговый;</w:t>
      </w:r>
    </w:p>
    <w:p w:rsidR="002F188D" w:rsidRPr="004645FF" w:rsidRDefault="002F188D" w:rsidP="00462F00">
      <w:pPr>
        <w:pStyle w:val="a4"/>
        <w:numPr>
          <w:ilvl w:val="0"/>
          <w:numId w:val="2"/>
        </w:numPr>
        <w:jc w:val="both"/>
      </w:pPr>
      <w:r w:rsidRPr="002F188D">
        <w:rPr>
          <w:spacing w:val="-5"/>
        </w:rPr>
        <w:t>- фронтальный, комбинированный, устный.</w:t>
      </w:r>
    </w:p>
    <w:p w:rsidR="002F188D" w:rsidRPr="004645FF" w:rsidRDefault="002F188D" w:rsidP="00462F00">
      <w:pPr>
        <w:pStyle w:val="a4"/>
        <w:numPr>
          <w:ilvl w:val="0"/>
          <w:numId w:val="2"/>
        </w:numPr>
        <w:jc w:val="both"/>
      </w:pPr>
      <w:r w:rsidRPr="002F188D">
        <w:rPr>
          <w:i/>
          <w:iCs/>
        </w:rPr>
        <w:t>Формы (приемы) контроля:</w:t>
      </w:r>
    </w:p>
    <w:p w:rsidR="002F188D" w:rsidRPr="004645FF" w:rsidRDefault="002F188D" w:rsidP="00462F00">
      <w:pPr>
        <w:pStyle w:val="a4"/>
        <w:numPr>
          <w:ilvl w:val="0"/>
          <w:numId w:val="2"/>
        </w:numPr>
        <w:jc w:val="both"/>
      </w:pPr>
      <w:r w:rsidRPr="002F188D">
        <w:rPr>
          <w:i/>
          <w:iCs/>
        </w:rPr>
        <w:t>-</w:t>
      </w:r>
      <w:r w:rsidRPr="002F188D">
        <w:rPr>
          <w:i/>
          <w:iCs/>
        </w:rPr>
        <w:tab/>
      </w:r>
      <w:r w:rsidRPr="002F188D">
        <w:rPr>
          <w:spacing w:val="-4"/>
        </w:rPr>
        <w:t xml:space="preserve">самостоятельная работа, работа по карточке, тест, анализ и оценка учебных, учебно-творческих и творческих работ, анализ музыкальных произведений, музыкальные викторины, </w:t>
      </w:r>
      <w:r w:rsidRPr="004645FF">
        <w:t>уроки-концерты.</w:t>
      </w:r>
    </w:p>
    <w:p w:rsidR="002F188D" w:rsidRPr="004645FF" w:rsidRDefault="002F188D" w:rsidP="00462F00">
      <w:pPr>
        <w:pStyle w:val="a4"/>
        <w:numPr>
          <w:ilvl w:val="0"/>
          <w:numId w:val="2"/>
        </w:numPr>
        <w:jc w:val="both"/>
      </w:pPr>
      <w:r w:rsidRPr="004645FF">
        <w:t>Программа состоит из двух разделов, соответствующих темам «Музыка и литература» и «Музыка и изобразительное искусство». Такое деление учебного материала весьма условно, так как знакомство с музыкальным произведением всегда предполагает его рассмотрение в содружестве муз, что особенно ярко проявляется на страницах учебника и творческой тетради.</w:t>
      </w:r>
    </w:p>
    <w:p w:rsidR="002F188D" w:rsidRPr="004645FF" w:rsidRDefault="002F188D" w:rsidP="00462F00">
      <w:pPr>
        <w:pStyle w:val="a4"/>
        <w:numPr>
          <w:ilvl w:val="0"/>
          <w:numId w:val="2"/>
        </w:numPr>
        <w:jc w:val="both"/>
      </w:pPr>
      <w:r w:rsidRPr="004645FF">
        <w:t>Тема года:   “Музыка и другие виды искусства”</w:t>
      </w:r>
    </w:p>
    <w:p w:rsidR="002F188D" w:rsidRPr="004645FF" w:rsidRDefault="002F188D" w:rsidP="00462F00">
      <w:pPr>
        <w:pStyle w:val="a4"/>
        <w:numPr>
          <w:ilvl w:val="0"/>
          <w:numId w:val="2"/>
        </w:numPr>
        <w:jc w:val="both"/>
      </w:pPr>
      <w:r w:rsidRPr="004645FF">
        <w:t>Тема 1 полугодия:  “Музыка и литература” (16 часов)</w:t>
      </w:r>
    </w:p>
    <w:p w:rsidR="002F188D" w:rsidRPr="004645FF" w:rsidRDefault="002F188D" w:rsidP="00462F00">
      <w:pPr>
        <w:pStyle w:val="a4"/>
        <w:numPr>
          <w:ilvl w:val="0"/>
          <w:numId w:val="2"/>
        </w:numPr>
        <w:jc w:val="both"/>
      </w:pPr>
      <w:r w:rsidRPr="004645FF">
        <w:t>Взаимодействие музыки и литературы раскрывается на образцах вокальной музыки. Это, прежде всего такие жанры, в основе которых лежит поэзия, – песня, романс, опера. Художественный смысл и возможности программной музыки (сюита, концерт, симфония), а также таких инструментальных произведений, в которых получили вторую жизнь народные мелодии, церковные напевы, интонации колокольных звонов.</w:t>
      </w:r>
    </w:p>
    <w:p w:rsidR="002F188D" w:rsidRPr="004645FF" w:rsidRDefault="002F188D" w:rsidP="00462F00">
      <w:pPr>
        <w:pStyle w:val="a4"/>
        <w:numPr>
          <w:ilvl w:val="0"/>
          <w:numId w:val="2"/>
        </w:numPr>
        <w:jc w:val="both"/>
      </w:pPr>
      <w:r w:rsidRPr="004645FF">
        <w:t xml:space="preserve">Значимость музыки в жизни человека благодаря вдумчивому чтению литературных произведений, на страницах которых «звучит» музыка. Она нередко становится одним из действующих лиц сказки или народного сказания, рассказа или повести, </w:t>
      </w:r>
      <w:r w:rsidRPr="004645FF">
        <w:lastRenderedPageBreak/>
        <w:t xml:space="preserve">древнего мифа или легенды. Что роднит музыку с литературой. Сюжеты, темы, образы искусства. Интонационные особенности языка народной, профессиональной, религиозной музыки (музыка русская и зарубежная, старинная и современная). Специфика средств художественной выразительности каждого из искусств. Вокальная музыка. Фольклор в музыке русских композиторов. Жанры инструментальной и вокальной музыки. Вторая жизнь песни. Писатели и поэты о музыке и музыкантах. Путешествия в музыкальный театр: опера, балет, мюзикл. Музыка в театре, кино, на телевидении.  Использование различных форм </w:t>
      </w:r>
      <w:proofErr w:type="spellStart"/>
      <w:r w:rsidRPr="004645FF">
        <w:t>музицирования</w:t>
      </w:r>
      <w:proofErr w:type="spellEnd"/>
      <w:r w:rsidRPr="004645FF">
        <w:t xml:space="preserve"> и творческих заданий в освоении содержания музыкальных образов.  Выявление общности и специфики жанров и выразительных средств музыки и литературы.</w:t>
      </w:r>
    </w:p>
    <w:p w:rsidR="002F188D" w:rsidRPr="004645FF" w:rsidRDefault="002F188D" w:rsidP="00462F00">
      <w:pPr>
        <w:pStyle w:val="a4"/>
        <w:numPr>
          <w:ilvl w:val="0"/>
          <w:numId w:val="2"/>
        </w:numPr>
        <w:jc w:val="both"/>
      </w:pPr>
      <w:r w:rsidRPr="004645FF">
        <w:t>Тема 2 полугодия: “Музыка и изобразительное искусство” (18 часов)</w:t>
      </w:r>
    </w:p>
    <w:p w:rsidR="002F188D" w:rsidRPr="004645FF" w:rsidRDefault="002F188D" w:rsidP="00462F00">
      <w:pPr>
        <w:pStyle w:val="a4"/>
        <w:numPr>
          <w:ilvl w:val="0"/>
          <w:numId w:val="2"/>
        </w:numPr>
        <w:jc w:val="both"/>
      </w:pPr>
      <w:r w:rsidRPr="004645FF">
        <w:t>Выявление многосторонних связей между музыкой и изобразительным искусством. Взаимодействие трех искусств – музыки, литературы, изобразительного искусства – наиболее ярко раскрывается при знакомстве с такими жанрами музыкального искусства, как опера, балет, мюзикл, а также с произведениями религиозного искусства («синтез иску</w:t>
      </w:r>
      <w:proofErr w:type="gramStart"/>
      <w:r w:rsidRPr="004645FF">
        <w:t>сств в хр</w:t>
      </w:r>
      <w:proofErr w:type="gramEnd"/>
      <w:r w:rsidRPr="004645FF">
        <w:t xml:space="preserve">аме»), народного творчества. Вслушиваясь в музыку, мысленно представить ее зрительный (живописный) образ, а всматриваясь в произведение изобразительного искусства, услышать в своем воображении ту или иную музыку. Выявление сходства и различия жизненного содержания образов и способов и приемов их воплощения. Взаимодействие музыки с изобразительным искусством. Исторические события, картины природы, разнообразные характеры, портреты людей в различных видах искусства. Образ музыки разных эпох в изобразительном искусстве. </w:t>
      </w:r>
      <w:proofErr w:type="gramStart"/>
      <w:r w:rsidRPr="004645FF">
        <w:t>Небесное</w:t>
      </w:r>
      <w:proofErr w:type="gramEnd"/>
      <w:r w:rsidRPr="004645FF">
        <w:t xml:space="preserve"> и земное в звуках и красках. Исторические события в музыке: через прошлое к настоящему. Музыкальная живопись и живописная музыка. </w:t>
      </w:r>
      <w:proofErr w:type="spellStart"/>
      <w:r w:rsidRPr="004645FF">
        <w:t>Колокольность</w:t>
      </w:r>
      <w:proofErr w:type="spellEnd"/>
      <w:r w:rsidRPr="004645FF">
        <w:t xml:space="preserve"> в музыке и изобразительном искусстве. Портрет в музыке и изобразительном искусстве. Роль дирижера в прочтении музыкального сочинения. Образы борьбы и победы в искусстве. Архитектура –  застывшая музыка. Полифония в музыке и живописи. Творческая мастерская композитора, художника. Импрессионизм в музыке и живописи. Тема защиты Отечества в музыке и изобразительном искусстве. Использование различных форм </w:t>
      </w:r>
      <w:proofErr w:type="spellStart"/>
      <w:r w:rsidRPr="004645FF">
        <w:t>музицирования</w:t>
      </w:r>
      <w:proofErr w:type="spellEnd"/>
      <w:r w:rsidRPr="004645FF">
        <w:t xml:space="preserve"> и творческих заданий в освоении содержания музыкальных образов.</w:t>
      </w:r>
    </w:p>
    <w:p w:rsidR="00375A45" w:rsidRPr="00F51F14" w:rsidRDefault="00375A45" w:rsidP="00F51F14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360" w:lineRule="auto"/>
        <w:ind w:left="542" w:right="14" w:hanging="211"/>
        <w:jc w:val="center"/>
      </w:pPr>
      <w:r w:rsidRPr="00F51F14">
        <w:rPr>
          <w:b/>
          <w:sz w:val="28"/>
          <w:szCs w:val="28"/>
        </w:rPr>
        <w:t>Содержание  рабочей   программы   предмета   Музыка»</w:t>
      </w:r>
    </w:p>
    <w:p w:rsidR="00375A45" w:rsidRPr="004021D3" w:rsidRDefault="00375A45" w:rsidP="00375A45">
      <w:pPr>
        <w:jc w:val="center"/>
        <w:rPr>
          <w:b/>
          <w:sz w:val="28"/>
          <w:szCs w:val="28"/>
        </w:rPr>
      </w:pPr>
      <w:r w:rsidRPr="00F817A8">
        <w:rPr>
          <w:b/>
          <w:sz w:val="28"/>
          <w:szCs w:val="28"/>
        </w:rPr>
        <w:t>5 класс</w:t>
      </w:r>
    </w:p>
    <w:p w:rsidR="00375A45" w:rsidRPr="00B05401" w:rsidRDefault="00375A45" w:rsidP="00375A45">
      <w:pPr>
        <w:shd w:val="clear" w:color="auto" w:fill="FFFFFF"/>
        <w:ind w:left="46" w:firstLine="343"/>
        <w:jc w:val="both"/>
      </w:pPr>
      <w:r w:rsidRPr="005F5802">
        <w:t>.</w:t>
      </w:r>
    </w:p>
    <w:p w:rsidR="00375A45" w:rsidRPr="004021D3" w:rsidRDefault="00375A45" w:rsidP="00375A45">
      <w:pPr>
        <w:jc w:val="center"/>
        <w:rPr>
          <w:b/>
        </w:rPr>
      </w:pPr>
      <w:r w:rsidRPr="00FF61C7">
        <w:rPr>
          <w:b/>
        </w:rPr>
        <w:t>Тема 1</w:t>
      </w:r>
      <w:r>
        <w:rPr>
          <w:b/>
        </w:rPr>
        <w:t xml:space="preserve"> полугодия: </w:t>
      </w:r>
      <w:r w:rsidRPr="002D7F1F">
        <w:rPr>
          <w:b/>
        </w:rPr>
        <w:t xml:space="preserve"> “</w:t>
      </w:r>
      <w:r>
        <w:rPr>
          <w:b/>
        </w:rPr>
        <w:t>Музыка и литература</w:t>
      </w:r>
      <w:r w:rsidRPr="002D7F1F">
        <w:rPr>
          <w:b/>
        </w:rPr>
        <w:t>”</w:t>
      </w:r>
      <w:r>
        <w:rPr>
          <w:b/>
        </w:rPr>
        <w:t xml:space="preserve"> (17 часов)</w:t>
      </w:r>
    </w:p>
    <w:p w:rsidR="00375A45" w:rsidRPr="00814AE3" w:rsidRDefault="00375A45" w:rsidP="00375A45">
      <w:pPr>
        <w:jc w:val="both"/>
      </w:pPr>
      <w:r>
        <w:t xml:space="preserve">   </w:t>
      </w:r>
      <w:r w:rsidRPr="005F5802">
        <w:t>Что роднит музыку с литературой. Сюжеты, темы, образы ис</w:t>
      </w:r>
      <w:r w:rsidRPr="005F5802">
        <w:softHyphen/>
        <w:t>кусства. Интонационные особенности языка народной, профес</w:t>
      </w:r>
      <w:r w:rsidRPr="005F5802">
        <w:softHyphen/>
        <w:t>сиональной, религиозной музыки (музыка русская и зарубежная, старинная и современная). Специфика средств художественной выразительности каждого из искусств. Вокальная музыка. Фольк</w:t>
      </w:r>
      <w:r w:rsidRPr="005F5802">
        <w:softHyphen/>
        <w:t>лор в музыке русских композиторов. Жанры инструментальной и вокальной музыки. Вторая жизнь песни. Писатели и поэты о му</w:t>
      </w:r>
      <w:r w:rsidRPr="005F5802">
        <w:softHyphen/>
        <w:t>зыке и музыкантах. Путешествия в музыкальный театр: опера, ба</w:t>
      </w:r>
      <w:r w:rsidRPr="005F5802">
        <w:softHyphen/>
        <w:t>лет, мюзикл. Музыка в театре, кино, на телевидении.</w:t>
      </w:r>
      <w:r>
        <w:t xml:space="preserve">  </w:t>
      </w:r>
      <w:r w:rsidRPr="005F5802">
        <w:t xml:space="preserve">Использование различных форм </w:t>
      </w:r>
      <w:proofErr w:type="spellStart"/>
      <w:r w:rsidRPr="005F5802">
        <w:t>музицирования</w:t>
      </w:r>
      <w:proofErr w:type="spellEnd"/>
      <w:r w:rsidRPr="005F5802">
        <w:t xml:space="preserve"> и творче</w:t>
      </w:r>
      <w:r w:rsidRPr="005F5802">
        <w:softHyphen/>
        <w:t>ских заданий в освоении содержания музыкальных образов.</w:t>
      </w:r>
      <w:r>
        <w:t xml:space="preserve">  </w:t>
      </w:r>
      <w:r w:rsidRPr="00814AE3">
        <w:t>Выявление общности и специфики жанров и выразительных средств музыки и литературы.</w:t>
      </w:r>
    </w:p>
    <w:p w:rsidR="00375A45" w:rsidRPr="00FF61C7" w:rsidRDefault="00375A45" w:rsidP="00375A45">
      <w:pPr>
        <w:jc w:val="both"/>
        <w:rPr>
          <w:b/>
        </w:rPr>
      </w:pPr>
    </w:p>
    <w:p w:rsidR="00375A45" w:rsidRPr="004021D3" w:rsidRDefault="00375A45" w:rsidP="00375A45">
      <w:pPr>
        <w:jc w:val="center"/>
        <w:rPr>
          <w:b/>
        </w:rPr>
      </w:pPr>
      <w:r w:rsidRPr="00FF61C7">
        <w:rPr>
          <w:b/>
        </w:rPr>
        <w:t xml:space="preserve">Тема </w:t>
      </w:r>
      <w:r>
        <w:rPr>
          <w:b/>
        </w:rPr>
        <w:t xml:space="preserve"> </w:t>
      </w:r>
      <w:r w:rsidRPr="00FF61C7">
        <w:rPr>
          <w:b/>
        </w:rPr>
        <w:t xml:space="preserve">2 полугодия: </w:t>
      </w:r>
      <w:r w:rsidRPr="002D7F1F">
        <w:rPr>
          <w:b/>
        </w:rPr>
        <w:t xml:space="preserve"> “</w:t>
      </w:r>
      <w:r w:rsidRPr="00FF61C7">
        <w:rPr>
          <w:b/>
        </w:rPr>
        <w:t>Муз</w:t>
      </w:r>
      <w:r>
        <w:rPr>
          <w:b/>
        </w:rPr>
        <w:t>ыка и изобразительное искусство</w:t>
      </w:r>
      <w:r w:rsidRPr="002D7F1F">
        <w:rPr>
          <w:b/>
        </w:rPr>
        <w:t>”</w:t>
      </w:r>
      <w:r>
        <w:rPr>
          <w:b/>
        </w:rPr>
        <w:t xml:space="preserve"> (17 часов)</w:t>
      </w:r>
    </w:p>
    <w:p w:rsidR="002F188D" w:rsidRDefault="00375A45" w:rsidP="00375A45">
      <w:pPr>
        <w:jc w:val="both"/>
      </w:pPr>
      <w:r>
        <w:t xml:space="preserve">    </w:t>
      </w:r>
      <w:r w:rsidRPr="005F5802">
        <w:t>Взаимодействие музыки с изобразительным искусством. Ис</w:t>
      </w:r>
      <w:r w:rsidRPr="005F5802">
        <w:softHyphen/>
        <w:t>торические события, картины природы, разнообразные харак</w:t>
      </w:r>
      <w:r w:rsidRPr="005F5802">
        <w:softHyphen/>
        <w:t>теры, портреты людей в различных видах искусства. Образ му</w:t>
      </w:r>
      <w:r w:rsidRPr="005F5802">
        <w:softHyphen/>
        <w:t xml:space="preserve">зыки разных эпох в изобразительном искусстве. </w:t>
      </w:r>
      <w:proofErr w:type="gramStart"/>
      <w:r w:rsidRPr="005F5802">
        <w:t>Небесное</w:t>
      </w:r>
      <w:proofErr w:type="gramEnd"/>
      <w:r w:rsidRPr="005F5802">
        <w:t xml:space="preserve"> и земное в звуках и красках. Исторические события в музыке: че</w:t>
      </w:r>
      <w:r w:rsidRPr="005F5802">
        <w:softHyphen/>
        <w:t>рез прошлое к настоящему. Музыкальная живопись и живопис</w:t>
      </w:r>
      <w:r w:rsidRPr="005F5802">
        <w:softHyphen/>
        <w:t xml:space="preserve">ная музыка. </w:t>
      </w:r>
      <w:proofErr w:type="spellStart"/>
      <w:r w:rsidRPr="005F5802">
        <w:t>Колокольность</w:t>
      </w:r>
      <w:proofErr w:type="spellEnd"/>
      <w:r w:rsidRPr="005F5802">
        <w:t xml:space="preserve"> в музыке и изобразительном искус</w:t>
      </w:r>
      <w:r w:rsidRPr="005F5802">
        <w:softHyphen/>
        <w:t>стве. Портрет в музыке и изобразительном искусстве. Роль дирижера в прочтении музыкального сочинения. Образы борь</w:t>
      </w:r>
      <w:r w:rsidRPr="005F5802">
        <w:softHyphen/>
        <w:t>бы и победы в искусстве. Архитектура — застывшая музыка. Полифония в музыке и живописи. Творческая мастерская ком</w:t>
      </w:r>
      <w:r w:rsidRPr="005F5802">
        <w:softHyphen/>
        <w:t>позитора, художника. Импрессионизм в музыке и живописи. Тема защиты Отечества в музыке и изобразительном искусстве.</w:t>
      </w:r>
      <w:r>
        <w:t xml:space="preserve"> </w:t>
      </w:r>
      <w:r w:rsidRPr="005F5802">
        <w:t xml:space="preserve">Использование различных форм </w:t>
      </w:r>
      <w:proofErr w:type="spellStart"/>
      <w:r w:rsidRPr="005F5802">
        <w:t>музицирования</w:t>
      </w:r>
      <w:proofErr w:type="spellEnd"/>
      <w:r w:rsidRPr="005F5802">
        <w:t xml:space="preserve"> и творче</w:t>
      </w:r>
      <w:r w:rsidRPr="005F5802">
        <w:softHyphen/>
        <w:t>ских заданий в освоении содержания музыкальных образов.</w:t>
      </w:r>
    </w:p>
    <w:p w:rsidR="002F188D" w:rsidRDefault="002F188D" w:rsidP="00375A45">
      <w:pPr>
        <w:jc w:val="both"/>
      </w:pPr>
    </w:p>
    <w:p w:rsidR="002F188D" w:rsidRDefault="00375A45" w:rsidP="00F51F14">
      <w:pPr>
        <w:jc w:val="center"/>
        <w:rPr>
          <w:b/>
          <w:sz w:val="28"/>
          <w:szCs w:val="28"/>
        </w:rPr>
      </w:pPr>
      <w:r w:rsidRPr="00F817A8">
        <w:rPr>
          <w:b/>
          <w:sz w:val="28"/>
          <w:szCs w:val="28"/>
        </w:rPr>
        <w:t>Учебно-тематический</w:t>
      </w:r>
      <w:r>
        <w:rPr>
          <w:b/>
          <w:sz w:val="28"/>
          <w:szCs w:val="28"/>
        </w:rPr>
        <w:t xml:space="preserve">   </w:t>
      </w:r>
      <w:r w:rsidRPr="00F817A8">
        <w:rPr>
          <w:b/>
          <w:sz w:val="28"/>
          <w:szCs w:val="28"/>
        </w:rPr>
        <w:t xml:space="preserve">  план </w:t>
      </w:r>
      <w:r>
        <w:rPr>
          <w:b/>
          <w:sz w:val="28"/>
          <w:szCs w:val="28"/>
        </w:rPr>
        <w:t xml:space="preserve">  </w:t>
      </w:r>
      <w:r w:rsidRPr="00F817A8">
        <w:rPr>
          <w:b/>
          <w:sz w:val="28"/>
          <w:szCs w:val="28"/>
        </w:rPr>
        <w:t xml:space="preserve"> предмета  «Музыка»</w:t>
      </w:r>
      <w:r>
        <w:rPr>
          <w:b/>
          <w:sz w:val="28"/>
          <w:szCs w:val="28"/>
        </w:rPr>
        <w:t xml:space="preserve">   (5 класс)</w:t>
      </w:r>
    </w:p>
    <w:p w:rsidR="002F188D" w:rsidRDefault="002F188D" w:rsidP="00375A45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520"/>
        <w:gridCol w:w="7005"/>
        <w:gridCol w:w="879"/>
        <w:gridCol w:w="1692"/>
      </w:tblGrid>
      <w:tr w:rsidR="00375A45" w:rsidTr="00EC4308">
        <w:trPr>
          <w:trHeight w:val="278"/>
        </w:trPr>
        <w:tc>
          <w:tcPr>
            <w:tcW w:w="560" w:type="dxa"/>
            <w:vMerge w:val="restart"/>
          </w:tcPr>
          <w:p w:rsidR="00375A45" w:rsidRPr="0038582A" w:rsidRDefault="00375A45" w:rsidP="00EC4308">
            <w:pPr>
              <w:jc w:val="both"/>
              <w:rPr>
                <w:b/>
              </w:rPr>
            </w:pPr>
            <w:r w:rsidRPr="0038582A">
              <w:rPr>
                <w:b/>
              </w:rPr>
              <w:t>№</w:t>
            </w:r>
          </w:p>
          <w:p w:rsidR="00375A45" w:rsidRPr="0038582A" w:rsidRDefault="00375A45" w:rsidP="00EC4308">
            <w:pPr>
              <w:jc w:val="both"/>
              <w:rPr>
                <w:b/>
              </w:rPr>
            </w:pPr>
            <w:proofErr w:type="gramStart"/>
            <w:r w:rsidRPr="0038582A">
              <w:rPr>
                <w:b/>
              </w:rPr>
              <w:t>п</w:t>
            </w:r>
            <w:proofErr w:type="gramEnd"/>
            <w:r w:rsidRPr="0038582A">
              <w:rPr>
                <w:b/>
              </w:rPr>
              <w:t>/п</w:t>
            </w:r>
          </w:p>
        </w:tc>
        <w:tc>
          <w:tcPr>
            <w:tcW w:w="520" w:type="dxa"/>
            <w:vMerge w:val="restart"/>
          </w:tcPr>
          <w:p w:rsidR="00375A45" w:rsidRPr="0038582A" w:rsidRDefault="00375A45" w:rsidP="00EC4308">
            <w:pPr>
              <w:jc w:val="both"/>
              <w:rPr>
                <w:b/>
              </w:rPr>
            </w:pPr>
          </w:p>
          <w:p w:rsidR="00375A45" w:rsidRPr="0038582A" w:rsidRDefault="00375A45" w:rsidP="00EC4308">
            <w:pPr>
              <w:jc w:val="both"/>
              <w:rPr>
                <w:b/>
              </w:rPr>
            </w:pPr>
            <w:r w:rsidRPr="0038582A">
              <w:rPr>
                <w:b/>
              </w:rPr>
              <w:t>№</w:t>
            </w:r>
          </w:p>
        </w:tc>
        <w:tc>
          <w:tcPr>
            <w:tcW w:w="7005" w:type="dxa"/>
            <w:vMerge w:val="restart"/>
          </w:tcPr>
          <w:p w:rsidR="00375A45" w:rsidRPr="0038582A" w:rsidRDefault="00375A45" w:rsidP="00EC4308">
            <w:pPr>
              <w:jc w:val="both"/>
              <w:rPr>
                <w:b/>
              </w:rPr>
            </w:pPr>
            <w:r w:rsidRPr="0038582A">
              <w:rPr>
                <w:b/>
              </w:rPr>
              <w:t>Тема  урока</w:t>
            </w:r>
          </w:p>
        </w:tc>
        <w:tc>
          <w:tcPr>
            <w:tcW w:w="879" w:type="dxa"/>
            <w:vMerge w:val="restart"/>
          </w:tcPr>
          <w:p w:rsidR="00375A45" w:rsidRPr="00E02ED3" w:rsidRDefault="00375A45" w:rsidP="00EC4308">
            <w:pPr>
              <w:jc w:val="both"/>
              <w:rPr>
                <w:b/>
                <w:sz w:val="20"/>
                <w:szCs w:val="20"/>
              </w:rPr>
            </w:pPr>
            <w:r w:rsidRPr="00E02ED3">
              <w:rPr>
                <w:b/>
                <w:sz w:val="20"/>
                <w:szCs w:val="20"/>
              </w:rPr>
              <w:t>Кол-во</w:t>
            </w:r>
          </w:p>
          <w:p w:rsidR="00375A45" w:rsidRPr="0038582A" w:rsidRDefault="00375A45" w:rsidP="00EC4308">
            <w:pPr>
              <w:jc w:val="both"/>
              <w:rPr>
                <w:b/>
              </w:rPr>
            </w:pPr>
            <w:r w:rsidRPr="00E02ED3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1692" w:type="dxa"/>
          </w:tcPr>
          <w:p w:rsidR="00375A45" w:rsidRPr="00E02ED3" w:rsidRDefault="00375A45" w:rsidP="00EC430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375A45" w:rsidTr="00EC4308">
        <w:trPr>
          <w:trHeight w:val="277"/>
        </w:trPr>
        <w:tc>
          <w:tcPr>
            <w:tcW w:w="560" w:type="dxa"/>
            <w:vMerge/>
          </w:tcPr>
          <w:p w:rsidR="00375A45" w:rsidRPr="0038582A" w:rsidRDefault="00375A45" w:rsidP="00EC4308">
            <w:pPr>
              <w:jc w:val="both"/>
              <w:rPr>
                <w:b/>
              </w:rPr>
            </w:pPr>
          </w:p>
        </w:tc>
        <w:tc>
          <w:tcPr>
            <w:tcW w:w="520" w:type="dxa"/>
            <w:vMerge/>
          </w:tcPr>
          <w:p w:rsidR="00375A45" w:rsidRPr="0038582A" w:rsidRDefault="00375A45" w:rsidP="00EC4308">
            <w:pPr>
              <w:jc w:val="both"/>
              <w:rPr>
                <w:b/>
              </w:rPr>
            </w:pPr>
          </w:p>
        </w:tc>
        <w:tc>
          <w:tcPr>
            <w:tcW w:w="7005" w:type="dxa"/>
            <w:vMerge/>
          </w:tcPr>
          <w:p w:rsidR="00375A45" w:rsidRPr="0038582A" w:rsidRDefault="00375A45" w:rsidP="00EC4308">
            <w:pPr>
              <w:jc w:val="both"/>
              <w:rPr>
                <w:b/>
              </w:rPr>
            </w:pPr>
          </w:p>
        </w:tc>
        <w:tc>
          <w:tcPr>
            <w:tcW w:w="879" w:type="dxa"/>
            <w:vMerge/>
          </w:tcPr>
          <w:p w:rsidR="00375A45" w:rsidRPr="00E02ED3" w:rsidRDefault="00375A45" w:rsidP="00EC43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92" w:type="dxa"/>
          </w:tcPr>
          <w:p w:rsidR="00375A45" w:rsidRPr="00E02ED3" w:rsidRDefault="00375A45" w:rsidP="00EC4308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Дата</w:t>
            </w:r>
          </w:p>
        </w:tc>
      </w:tr>
      <w:tr w:rsidR="00375A45" w:rsidTr="00EC4308">
        <w:tc>
          <w:tcPr>
            <w:tcW w:w="8085" w:type="dxa"/>
            <w:gridSpan w:val="3"/>
          </w:tcPr>
          <w:p w:rsidR="00375A45" w:rsidRPr="00C10EE3" w:rsidRDefault="00375A45" w:rsidP="00EC4308">
            <w:pPr>
              <w:jc w:val="center"/>
              <w:rPr>
                <w:b/>
              </w:rPr>
            </w:pPr>
            <w:r w:rsidRPr="00C10EE3">
              <w:rPr>
                <w:b/>
              </w:rPr>
              <w:t xml:space="preserve">тема   </w:t>
            </w:r>
            <w:r w:rsidRPr="00C10EE3">
              <w:rPr>
                <w:b/>
                <w:lang w:val="en-US"/>
              </w:rPr>
              <w:t>I</w:t>
            </w:r>
            <w:r w:rsidRPr="00C10EE3">
              <w:rPr>
                <w:b/>
              </w:rPr>
              <w:t xml:space="preserve"> полугодия:</w:t>
            </w:r>
            <w:r>
              <w:rPr>
                <w:b/>
              </w:rPr>
              <w:t xml:space="preserve">  </w:t>
            </w:r>
            <w:r w:rsidRPr="0038582A">
              <w:rPr>
                <w:b/>
                <w:i/>
                <w:sz w:val="28"/>
                <w:szCs w:val="28"/>
              </w:rPr>
              <w:t>“Музыка  и  литература”</w:t>
            </w:r>
          </w:p>
        </w:tc>
        <w:tc>
          <w:tcPr>
            <w:tcW w:w="879" w:type="dxa"/>
          </w:tcPr>
          <w:p w:rsidR="00375A45" w:rsidRPr="0038582A" w:rsidRDefault="00375A45" w:rsidP="00EC4308">
            <w:pPr>
              <w:jc w:val="center"/>
              <w:rPr>
                <w:b/>
                <w:i/>
                <w:sz w:val="28"/>
                <w:szCs w:val="28"/>
              </w:rPr>
            </w:pPr>
            <w:r w:rsidRPr="0038582A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1692" w:type="dxa"/>
          </w:tcPr>
          <w:p w:rsidR="00375A45" w:rsidRPr="0038582A" w:rsidRDefault="00375A45" w:rsidP="00EC430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75A45" w:rsidTr="00EC4308">
        <w:tc>
          <w:tcPr>
            <w:tcW w:w="10656" w:type="dxa"/>
            <w:gridSpan w:val="5"/>
          </w:tcPr>
          <w:p w:rsidR="00375A45" w:rsidRDefault="00375A45" w:rsidP="00EC4308">
            <w:pPr>
              <w:jc w:val="center"/>
            </w:pPr>
            <w:r w:rsidRPr="00E02ED3">
              <w:rPr>
                <w:b/>
              </w:rPr>
              <w:t>1  четверть</w:t>
            </w:r>
          </w:p>
        </w:tc>
      </w:tr>
      <w:tr w:rsidR="00375A45" w:rsidTr="00EC4308">
        <w:tc>
          <w:tcPr>
            <w:tcW w:w="560" w:type="dxa"/>
          </w:tcPr>
          <w:p w:rsidR="00375A45" w:rsidRPr="00A84ACB" w:rsidRDefault="00375A45" w:rsidP="00EC4308">
            <w:pPr>
              <w:jc w:val="both"/>
              <w:rPr>
                <w:b/>
              </w:rPr>
            </w:pPr>
            <w:r w:rsidRPr="00A84ACB">
              <w:rPr>
                <w:b/>
              </w:rPr>
              <w:t>1.</w:t>
            </w:r>
          </w:p>
        </w:tc>
        <w:tc>
          <w:tcPr>
            <w:tcW w:w="520" w:type="dxa"/>
          </w:tcPr>
          <w:p w:rsidR="00375A45" w:rsidRPr="0038582A" w:rsidRDefault="00375A45" w:rsidP="00EC4308">
            <w:pPr>
              <w:jc w:val="both"/>
            </w:pPr>
            <w:r w:rsidRPr="0038582A">
              <w:t>1.</w:t>
            </w:r>
          </w:p>
        </w:tc>
        <w:tc>
          <w:tcPr>
            <w:tcW w:w="7005" w:type="dxa"/>
          </w:tcPr>
          <w:p w:rsidR="00375A45" w:rsidRPr="00E02ED3" w:rsidRDefault="00375A45" w:rsidP="00EC4308">
            <w:pPr>
              <w:jc w:val="both"/>
            </w:pPr>
            <w:r w:rsidRPr="00E02ED3">
              <w:t>Что  роднит  музыку   с  литературой</w:t>
            </w:r>
            <w:r>
              <w:t>.</w:t>
            </w:r>
          </w:p>
        </w:tc>
        <w:tc>
          <w:tcPr>
            <w:tcW w:w="879" w:type="dxa"/>
          </w:tcPr>
          <w:p w:rsidR="00375A45" w:rsidRDefault="00375A45" w:rsidP="00EC4308">
            <w:pPr>
              <w:jc w:val="center"/>
            </w:pPr>
            <w:r>
              <w:t>1</w:t>
            </w:r>
          </w:p>
        </w:tc>
        <w:tc>
          <w:tcPr>
            <w:tcW w:w="1692" w:type="dxa"/>
          </w:tcPr>
          <w:p w:rsidR="00375A45" w:rsidRDefault="00375A45" w:rsidP="00EC4308">
            <w:pPr>
              <w:jc w:val="center"/>
            </w:pPr>
          </w:p>
        </w:tc>
      </w:tr>
      <w:tr w:rsidR="00375A45" w:rsidTr="00EC4308">
        <w:tc>
          <w:tcPr>
            <w:tcW w:w="560" w:type="dxa"/>
          </w:tcPr>
          <w:p w:rsidR="00375A45" w:rsidRPr="00A84ACB" w:rsidRDefault="00375A45" w:rsidP="00EC4308">
            <w:pPr>
              <w:jc w:val="both"/>
              <w:rPr>
                <w:b/>
              </w:rPr>
            </w:pPr>
            <w:r w:rsidRPr="00A84ACB">
              <w:rPr>
                <w:b/>
              </w:rPr>
              <w:t>2.</w:t>
            </w:r>
          </w:p>
        </w:tc>
        <w:tc>
          <w:tcPr>
            <w:tcW w:w="520" w:type="dxa"/>
            <w:shd w:val="clear" w:color="auto" w:fill="auto"/>
          </w:tcPr>
          <w:p w:rsidR="00375A45" w:rsidRPr="0038582A" w:rsidRDefault="00375A45" w:rsidP="00EC4308">
            <w:pPr>
              <w:jc w:val="both"/>
            </w:pPr>
            <w:r>
              <w:t xml:space="preserve"> 2.</w:t>
            </w:r>
          </w:p>
        </w:tc>
        <w:tc>
          <w:tcPr>
            <w:tcW w:w="7005" w:type="dxa"/>
            <w:vMerge w:val="restart"/>
          </w:tcPr>
          <w:p w:rsidR="00375A45" w:rsidRDefault="00375A45" w:rsidP="00EC4308">
            <w:pPr>
              <w:rPr>
                <w:b/>
                <w:i/>
              </w:rPr>
            </w:pPr>
            <w:r w:rsidRPr="00E02ED3">
              <w:t>Вокальная  музыка</w:t>
            </w:r>
            <w:r w:rsidRPr="00E02ED3">
              <w:rPr>
                <w:b/>
              </w:rPr>
              <w:t>.</w:t>
            </w:r>
            <w:r w:rsidRPr="00E02ED3">
              <w:rPr>
                <w:b/>
                <w:i/>
              </w:rPr>
              <w:t xml:space="preserve">  </w:t>
            </w:r>
          </w:p>
          <w:p w:rsidR="00375A45" w:rsidRPr="00EC6ABB" w:rsidRDefault="00375A45" w:rsidP="00EC4308">
            <w:pPr>
              <w:rPr>
                <w:b/>
                <w:i/>
              </w:rPr>
            </w:pPr>
            <w:r w:rsidRPr="00E02ED3">
              <w:rPr>
                <w:b/>
                <w:i/>
              </w:rPr>
              <w:t xml:space="preserve"> </w:t>
            </w:r>
          </w:p>
        </w:tc>
        <w:tc>
          <w:tcPr>
            <w:tcW w:w="879" w:type="dxa"/>
            <w:vMerge w:val="restart"/>
          </w:tcPr>
          <w:p w:rsidR="00375A45" w:rsidRDefault="00375A45" w:rsidP="00EC4308">
            <w:pPr>
              <w:jc w:val="center"/>
            </w:pPr>
          </w:p>
          <w:p w:rsidR="00375A45" w:rsidRDefault="00375A45" w:rsidP="00EC4308">
            <w:pPr>
              <w:jc w:val="center"/>
            </w:pPr>
            <w:r>
              <w:t>3</w:t>
            </w:r>
          </w:p>
        </w:tc>
        <w:tc>
          <w:tcPr>
            <w:tcW w:w="1692" w:type="dxa"/>
          </w:tcPr>
          <w:p w:rsidR="00375A45" w:rsidRDefault="00375A45" w:rsidP="00EC4308">
            <w:pPr>
              <w:jc w:val="center"/>
            </w:pPr>
          </w:p>
        </w:tc>
      </w:tr>
      <w:tr w:rsidR="00375A45" w:rsidTr="00EC4308">
        <w:tc>
          <w:tcPr>
            <w:tcW w:w="560" w:type="dxa"/>
          </w:tcPr>
          <w:p w:rsidR="00375A45" w:rsidRPr="00A84ACB" w:rsidRDefault="00375A45" w:rsidP="00EC4308">
            <w:pPr>
              <w:jc w:val="both"/>
              <w:rPr>
                <w:b/>
              </w:rPr>
            </w:pPr>
            <w:r w:rsidRPr="00A84ACB">
              <w:rPr>
                <w:b/>
              </w:rPr>
              <w:t>3.</w:t>
            </w:r>
          </w:p>
        </w:tc>
        <w:tc>
          <w:tcPr>
            <w:tcW w:w="520" w:type="dxa"/>
            <w:shd w:val="clear" w:color="auto" w:fill="auto"/>
          </w:tcPr>
          <w:p w:rsidR="00375A45" w:rsidRPr="0038582A" w:rsidRDefault="00375A45" w:rsidP="00EC4308">
            <w:pPr>
              <w:jc w:val="both"/>
            </w:pPr>
            <w:r>
              <w:t>3.</w:t>
            </w:r>
          </w:p>
        </w:tc>
        <w:tc>
          <w:tcPr>
            <w:tcW w:w="7005" w:type="dxa"/>
            <w:vMerge/>
          </w:tcPr>
          <w:p w:rsidR="00375A45" w:rsidRPr="00E02ED3" w:rsidRDefault="00375A45" w:rsidP="00EC4308">
            <w:pPr>
              <w:jc w:val="both"/>
            </w:pPr>
          </w:p>
        </w:tc>
        <w:tc>
          <w:tcPr>
            <w:tcW w:w="879" w:type="dxa"/>
            <w:vMerge/>
          </w:tcPr>
          <w:p w:rsidR="00375A45" w:rsidRDefault="00375A45" w:rsidP="00EC4308">
            <w:pPr>
              <w:jc w:val="center"/>
            </w:pPr>
          </w:p>
        </w:tc>
        <w:tc>
          <w:tcPr>
            <w:tcW w:w="1692" w:type="dxa"/>
          </w:tcPr>
          <w:p w:rsidR="00375A45" w:rsidRDefault="00375A45" w:rsidP="00EC4308">
            <w:pPr>
              <w:jc w:val="center"/>
            </w:pPr>
          </w:p>
        </w:tc>
      </w:tr>
      <w:tr w:rsidR="00375A45" w:rsidTr="00EC4308">
        <w:tc>
          <w:tcPr>
            <w:tcW w:w="560" w:type="dxa"/>
          </w:tcPr>
          <w:p w:rsidR="00375A45" w:rsidRPr="00A84ACB" w:rsidRDefault="00375A45" w:rsidP="00EC4308">
            <w:pPr>
              <w:jc w:val="both"/>
              <w:rPr>
                <w:b/>
              </w:rPr>
            </w:pPr>
            <w:r w:rsidRPr="00A84ACB">
              <w:rPr>
                <w:b/>
              </w:rPr>
              <w:t>4.</w:t>
            </w:r>
          </w:p>
        </w:tc>
        <w:tc>
          <w:tcPr>
            <w:tcW w:w="520" w:type="dxa"/>
            <w:shd w:val="clear" w:color="auto" w:fill="auto"/>
          </w:tcPr>
          <w:p w:rsidR="00375A45" w:rsidRPr="0038582A" w:rsidRDefault="00375A45" w:rsidP="00EC4308">
            <w:pPr>
              <w:jc w:val="both"/>
            </w:pPr>
            <w:r>
              <w:t>4.</w:t>
            </w:r>
          </w:p>
        </w:tc>
        <w:tc>
          <w:tcPr>
            <w:tcW w:w="7005" w:type="dxa"/>
            <w:vMerge/>
          </w:tcPr>
          <w:p w:rsidR="00375A45" w:rsidRPr="0038582A" w:rsidRDefault="00375A45" w:rsidP="00EC4308">
            <w:pPr>
              <w:jc w:val="both"/>
              <w:rPr>
                <w:i/>
              </w:rPr>
            </w:pPr>
          </w:p>
        </w:tc>
        <w:tc>
          <w:tcPr>
            <w:tcW w:w="879" w:type="dxa"/>
            <w:vMerge/>
          </w:tcPr>
          <w:p w:rsidR="00375A45" w:rsidRDefault="00375A45" w:rsidP="00EC4308">
            <w:pPr>
              <w:jc w:val="center"/>
            </w:pPr>
          </w:p>
        </w:tc>
        <w:tc>
          <w:tcPr>
            <w:tcW w:w="1692" w:type="dxa"/>
          </w:tcPr>
          <w:p w:rsidR="00375A45" w:rsidRDefault="00375A45" w:rsidP="00EC4308">
            <w:pPr>
              <w:jc w:val="center"/>
            </w:pPr>
          </w:p>
        </w:tc>
      </w:tr>
      <w:tr w:rsidR="00375A45" w:rsidTr="00EC4308">
        <w:tc>
          <w:tcPr>
            <w:tcW w:w="560" w:type="dxa"/>
          </w:tcPr>
          <w:p w:rsidR="00375A45" w:rsidRPr="00A84ACB" w:rsidRDefault="00375A45" w:rsidP="00EC4308">
            <w:pPr>
              <w:jc w:val="both"/>
              <w:rPr>
                <w:b/>
              </w:rPr>
            </w:pPr>
            <w:r w:rsidRPr="00A84ACB">
              <w:rPr>
                <w:b/>
              </w:rPr>
              <w:t>5.</w:t>
            </w:r>
          </w:p>
        </w:tc>
        <w:tc>
          <w:tcPr>
            <w:tcW w:w="520" w:type="dxa"/>
            <w:vMerge w:val="restart"/>
          </w:tcPr>
          <w:p w:rsidR="00375A45" w:rsidRPr="00CD51B3" w:rsidRDefault="00375A45" w:rsidP="00EC4308">
            <w:pPr>
              <w:jc w:val="both"/>
            </w:pPr>
            <w:r w:rsidRPr="0038582A">
              <w:t>5.</w:t>
            </w:r>
            <w:r>
              <w:rPr>
                <w:lang w:val="en-US"/>
              </w:rPr>
              <w:t>-6</w:t>
            </w:r>
            <w:r>
              <w:t>.</w:t>
            </w:r>
          </w:p>
        </w:tc>
        <w:tc>
          <w:tcPr>
            <w:tcW w:w="7005" w:type="dxa"/>
            <w:vMerge w:val="restart"/>
          </w:tcPr>
          <w:p w:rsidR="00375A45" w:rsidRPr="00E02ED3" w:rsidRDefault="00375A45" w:rsidP="00EC4308">
            <w:pPr>
              <w:jc w:val="both"/>
            </w:pPr>
            <w:r w:rsidRPr="00E02ED3">
              <w:t xml:space="preserve">Фольклор  в  </w:t>
            </w:r>
            <w:r>
              <w:t>музыке  русских  композиторов.</w:t>
            </w:r>
            <w:r w:rsidRPr="00E02ED3">
              <w:t xml:space="preserve"> </w:t>
            </w:r>
          </w:p>
          <w:p w:rsidR="00375A45" w:rsidRPr="00E02ED3" w:rsidRDefault="00375A45" w:rsidP="00EC4308">
            <w:pPr>
              <w:jc w:val="both"/>
            </w:pPr>
          </w:p>
        </w:tc>
        <w:tc>
          <w:tcPr>
            <w:tcW w:w="879" w:type="dxa"/>
            <w:vMerge w:val="restart"/>
          </w:tcPr>
          <w:p w:rsidR="00375A45" w:rsidRDefault="00375A45" w:rsidP="00EC4308">
            <w:pPr>
              <w:jc w:val="center"/>
            </w:pPr>
            <w:r>
              <w:t>2</w:t>
            </w:r>
          </w:p>
        </w:tc>
        <w:tc>
          <w:tcPr>
            <w:tcW w:w="1692" w:type="dxa"/>
          </w:tcPr>
          <w:p w:rsidR="00375A45" w:rsidRDefault="00375A45" w:rsidP="00EC4308">
            <w:pPr>
              <w:jc w:val="center"/>
            </w:pPr>
          </w:p>
        </w:tc>
      </w:tr>
      <w:tr w:rsidR="00375A45" w:rsidTr="00EC4308">
        <w:tc>
          <w:tcPr>
            <w:tcW w:w="560" w:type="dxa"/>
          </w:tcPr>
          <w:p w:rsidR="00375A45" w:rsidRPr="00A84ACB" w:rsidRDefault="00375A45" w:rsidP="00EC4308">
            <w:pPr>
              <w:jc w:val="both"/>
              <w:rPr>
                <w:b/>
              </w:rPr>
            </w:pPr>
            <w:r w:rsidRPr="00A84ACB">
              <w:rPr>
                <w:b/>
              </w:rPr>
              <w:t>6.</w:t>
            </w:r>
          </w:p>
        </w:tc>
        <w:tc>
          <w:tcPr>
            <w:tcW w:w="520" w:type="dxa"/>
            <w:vMerge/>
          </w:tcPr>
          <w:p w:rsidR="00375A45" w:rsidRPr="0038582A" w:rsidRDefault="00375A45" w:rsidP="00EC4308">
            <w:pPr>
              <w:jc w:val="both"/>
            </w:pPr>
          </w:p>
        </w:tc>
        <w:tc>
          <w:tcPr>
            <w:tcW w:w="7005" w:type="dxa"/>
            <w:vMerge/>
          </w:tcPr>
          <w:p w:rsidR="00375A45" w:rsidRPr="0038582A" w:rsidRDefault="00375A45" w:rsidP="00EC4308">
            <w:pPr>
              <w:jc w:val="both"/>
              <w:rPr>
                <w:i/>
              </w:rPr>
            </w:pPr>
          </w:p>
        </w:tc>
        <w:tc>
          <w:tcPr>
            <w:tcW w:w="879" w:type="dxa"/>
            <w:vMerge/>
          </w:tcPr>
          <w:p w:rsidR="00375A45" w:rsidRDefault="00375A45" w:rsidP="00EC4308">
            <w:pPr>
              <w:jc w:val="center"/>
            </w:pPr>
          </w:p>
        </w:tc>
        <w:tc>
          <w:tcPr>
            <w:tcW w:w="1692" w:type="dxa"/>
          </w:tcPr>
          <w:p w:rsidR="00375A45" w:rsidRDefault="00375A45" w:rsidP="00EC4308">
            <w:pPr>
              <w:jc w:val="center"/>
            </w:pPr>
          </w:p>
        </w:tc>
      </w:tr>
      <w:tr w:rsidR="00375A45" w:rsidTr="00EC4308">
        <w:tc>
          <w:tcPr>
            <w:tcW w:w="560" w:type="dxa"/>
          </w:tcPr>
          <w:p w:rsidR="00375A45" w:rsidRPr="00A84ACB" w:rsidRDefault="00375A45" w:rsidP="00EC4308">
            <w:pPr>
              <w:jc w:val="both"/>
              <w:rPr>
                <w:b/>
              </w:rPr>
            </w:pPr>
            <w:r w:rsidRPr="00A84ACB">
              <w:rPr>
                <w:b/>
              </w:rPr>
              <w:t>7.</w:t>
            </w:r>
          </w:p>
        </w:tc>
        <w:tc>
          <w:tcPr>
            <w:tcW w:w="520" w:type="dxa"/>
          </w:tcPr>
          <w:p w:rsidR="00375A45" w:rsidRPr="0038582A" w:rsidRDefault="00375A45" w:rsidP="00EC4308">
            <w:pPr>
              <w:jc w:val="both"/>
            </w:pPr>
            <w:r w:rsidRPr="0038582A">
              <w:t>7.</w:t>
            </w:r>
          </w:p>
        </w:tc>
        <w:tc>
          <w:tcPr>
            <w:tcW w:w="7005" w:type="dxa"/>
          </w:tcPr>
          <w:p w:rsidR="00375A45" w:rsidRPr="00E02ED3" w:rsidRDefault="00375A45" w:rsidP="00EC4308">
            <w:pPr>
              <w:jc w:val="both"/>
            </w:pPr>
            <w:r w:rsidRPr="00E02ED3">
              <w:t>Жанры  инструментальной  и  вокальной  музыки</w:t>
            </w:r>
            <w:r>
              <w:t>.</w:t>
            </w:r>
            <w:r w:rsidRPr="00E02ED3">
              <w:t xml:space="preserve">  </w:t>
            </w:r>
          </w:p>
        </w:tc>
        <w:tc>
          <w:tcPr>
            <w:tcW w:w="879" w:type="dxa"/>
          </w:tcPr>
          <w:p w:rsidR="00375A45" w:rsidRDefault="00375A45" w:rsidP="00EC4308">
            <w:pPr>
              <w:jc w:val="center"/>
            </w:pPr>
            <w:r>
              <w:t>1</w:t>
            </w:r>
          </w:p>
        </w:tc>
        <w:tc>
          <w:tcPr>
            <w:tcW w:w="1692" w:type="dxa"/>
          </w:tcPr>
          <w:p w:rsidR="00375A45" w:rsidRDefault="00375A45" w:rsidP="00EC4308">
            <w:pPr>
              <w:jc w:val="center"/>
            </w:pPr>
          </w:p>
        </w:tc>
      </w:tr>
      <w:tr w:rsidR="00375A45" w:rsidTr="00EC4308">
        <w:trPr>
          <w:trHeight w:val="298"/>
        </w:trPr>
        <w:tc>
          <w:tcPr>
            <w:tcW w:w="560" w:type="dxa"/>
          </w:tcPr>
          <w:p w:rsidR="00375A45" w:rsidRPr="00A84ACB" w:rsidRDefault="00375A45" w:rsidP="00EC4308">
            <w:pPr>
              <w:jc w:val="both"/>
              <w:rPr>
                <w:b/>
              </w:rPr>
            </w:pPr>
            <w:r w:rsidRPr="00A84ACB">
              <w:rPr>
                <w:b/>
              </w:rPr>
              <w:t>8.</w:t>
            </w:r>
          </w:p>
        </w:tc>
        <w:tc>
          <w:tcPr>
            <w:tcW w:w="520" w:type="dxa"/>
            <w:shd w:val="clear" w:color="auto" w:fill="auto"/>
          </w:tcPr>
          <w:p w:rsidR="00375A45" w:rsidRPr="0038582A" w:rsidRDefault="00375A45" w:rsidP="00EC4308">
            <w:pPr>
              <w:jc w:val="both"/>
            </w:pPr>
            <w:r w:rsidRPr="0038582A">
              <w:t>8.</w:t>
            </w:r>
          </w:p>
        </w:tc>
        <w:tc>
          <w:tcPr>
            <w:tcW w:w="7005" w:type="dxa"/>
            <w:vMerge w:val="restart"/>
            <w:vAlign w:val="center"/>
          </w:tcPr>
          <w:p w:rsidR="00375A45" w:rsidRDefault="00375A45" w:rsidP="00EC4308">
            <w:pPr>
              <w:jc w:val="both"/>
            </w:pPr>
            <w:r w:rsidRPr="00E02ED3">
              <w:t>Вторая  жизнь  песни</w:t>
            </w:r>
            <w:r>
              <w:t>. Живительный родник творчества.</w:t>
            </w:r>
          </w:p>
          <w:p w:rsidR="00375A45" w:rsidRPr="00E02ED3" w:rsidRDefault="00375A45" w:rsidP="00EC4308">
            <w:pPr>
              <w:jc w:val="both"/>
            </w:pPr>
            <w:r>
              <w:t xml:space="preserve">Хоровая симфония «Перезвоны» В. А. Гаврилина. Звучащие картины. </w:t>
            </w:r>
          </w:p>
        </w:tc>
        <w:tc>
          <w:tcPr>
            <w:tcW w:w="879" w:type="dxa"/>
            <w:vMerge w:val="restart"/>
          </w:tcPr>
          <w:p w:rsidR="00375A45" w:rsidRDefault="00375A45" w:rsidP="00EC4308">
            <w:pPr>
              <w:jc w:val="center"/>
            </w:pPr>
            <w:r>
              <w:t>2</w:t>
            </w:r>
          </w:p>
        </w:tc>
        <w:tc>
          <w:tcPr>
            <w:tcW w:w="1692" w:type="dxa"/>
          </w:tcPr>
          <w:p w:rsidR="00375A45" w:rsidRDefault="00375A45" w:rsidP="00EC4308">
            <w:pPr>
              <w:jc w:val="center"/>
            </w:pPr>
          </w:p>
        </w:tc>
      </w:tr>
      <w:tr w:rsidR="00375A45" w:rsidTr="00EC4308">
        <w:tc>
          <w:tcPr>
            <w:tcW w:w="560" w:type="dxa"/>
          </w:tcPr>
          <w:p w:rsidR="00375A45" w:rsidRPr="00A84ACB" w:rsidRDefault="00375A45" w:rsidP="00EC4308">
            <w:pPr>
              <w:jc w:val="both"/>
              <w:rPr>
                <w:b/>
              </w:rPr>
            </w:pPr>
            <w:r w:rsidRPr="00A84ACB">
              <w:rPr>
                <w:b/>
              </w:rPr>
              <w:t>9.</w:t>
            </w:r>
          </w:p>
        </w:tc>
        <w:tc>
          <w:tcPr>
            <w:tcW w:w="520" w:type="dxa"/>
            <w:shd w:val="clear" w:color="auto" w:fill="auto"/>
          </w:tcPr>
          <w:p w:rsidR="00375A45" w:rsidRPr="0038582A" w:rsidRDefault="00375A45" w:rsidP="00EC4308">
            <w:pPr>
              <w:jc w:val="both"/>
            </w:pPr>
            <w:r w:rsidRPr="0038582A">
              <w:t>9.</w:t>
            </w:r>
          </w:p>
        </w:tc>
        <w:tc>
          <w:tcPr>
            <w:tcW w:w="7005" w:type="dxa"/>
            <w:vMerge/>
          </w:tcPr>
          <w:p w:rsidR="00375A45" w:rsidRPr="00E02ED3" w:rsidRDefault="00375A45" w:rsidP="00EC4308">
            <w:pPr>
              <w:jc w:val="both"/>
            </w:pPr>
          </w:p>
        </w:tc>
        <w:tc>
          <w:tcPr>
            <w:tcW w:w="879" w:type="dxa"/>
            <w:vMerge/>
          </w:tcPr>
          <w:p w:rsidR="00375A45" w:rsidRDefault="00375A45" w:rsidP="00EC4308">
            <w:pPr>
              <w:jc w:val="center"/>
            </w:pPr>
          </w:p>
        </w:tc>
        <w:tc>
          <w:tcPr>
            <w:tcW w:w="1692" w:type="dxa"/>
          </w:tcPr>
          <w:p w:rsidR="00375A45" w:rsidRDefault="00375A45" w:rsidP="00EC4308">
            <w:pPr>
              <w:jc w:val="center"/>
            </w:pPr>
          </w:p>
        </w:tc>
      </w:tr>
      <w:tr w:rsidR="00375A45" w:rsidTr="00EC4308">
        <w:tc>
          <w:tcPr>
            <w:tcW w:w="10656" w:type="dxa"/>
            <w:gridSpan w:val="5"/>
          </w:tcPr>
          <w:p w:rsidR="00375A45" w:rsidRDefault="00375A45" w:rsidP="00EC4308">
            <w:pPr>
              <w:jc w:val="center"/>
            </w:pPr>
            <w:r w:rsidRPr="00C10EE3">
              <w:rPr>
                <w:b/>
              </w:rPr>
              <w:t>2  четверть</w:t>
            </w:r>
          </w:p>
        </w:tc>
      </w:tr>
      <w:tr w:rsidR="00375A45" w:rsidTr="00EC4308">
        <w:tc>
          <w:tcPr>
            <w:tcW w:w="560" w:type="dxa"/>
          </w:tcPr>
          <w:p w:rsidR="00375A45" w:rsidRPr="00A84ACB" w:rsidRDefault="00375A45" w:rsidP="00EC4308">
            <w:pPr>
              <w:jc w:val="both"/>
              <w:rPr>
                <w:b/>
              </w:rPr>
            </w:pPr>
            <w:r w:rsidRPr="00A84ACB">
              <w:rPr>
                <w:b/>
              </w:rPr>
              <w:t>10.</w:t>
            </w:r>
          </w:p>
        </w:tc>
        <w:tc>
          <w:tcPr>
            <w:tcW w:w="520" w:type="dxa"/>
          </w:tcPr>
          <w:p w:rsidR="00375A45" w:rsidRPr="0038582A" w:rsidRDefault="00375A45" w:rsidP="00EC4308">
            <w:pPr>
              <w:jc w:val="both"/>
            </w:pPr>
            <w:r w:rsidRPr="0038582A">
              <w:t>1.</w:t>
            </w:r>
          </w:p>
        </w:tc>
        <w:tc>
          <w:tcPr>
            <w:tcW w:w="7005" w:type="dxa"/>
          </w:tcPr>
          <w:p w:rsidR="00375A45" w:rsidRPr="00C10EE3" w:rsidRDefault="00375A45" w:rsidP="00EC4308">
            <w:pPr>
              <w:jc w:val="both"/>
            </w:pPr>
            <w:r w:rsidRPr="00C10EE3">
              <w:t>Всю  жизнь  мою  несу  родину  в  душе…</w:t>
            </w:r>
          </w:p>
        </w:tc>
        <w:tc>
          <w:tcPr>
            <w:tcW w:w="879" w:type="dxa"/>
          </w:tcPr>
          <w:p w:rsidR="00375A45" w:rsidRDefault="00375A45" w:rsidP="00EC4308">
            <w:pPr>
              <w:jc w:val="center"/>
            </w:pPr>
            <w:r>
              <w:t>1</w:t>
            </w:r>
          </w:p>
        </w:tc>
        <w:tc>
          <w:tcPr>
            <w:tcW w:w="1692" w:type="dxa"/>
          </w:tcPr>
          <w:p w:rsidR="00375A45" w:rsidRDefault="00375A45" w:rsidP="00EC4308">
            <w:pPr>
              <w:jc w:val="center"/>
            </w:pPr>
          </w:p>
        </w:tc>
      </w:tr>
      <w:tr w:rsidR="00375A45" w:rsidTr="00EC4308">
        <w:tc>
          <w:tcPr>
            <w:tcW w:w="560" w:type="dxa"/>
          </w:tcPr>
          <w:p w:rsidR="00375A45" w:rsidRPr="00A84ACB" w:rsidRDefault="00375A45" w:rsidP="00EC4308">
            <w:pPr>
              <w:jc w:val="both"/>
              <w:rPr>
                <w:b/>
              </w:rPr>
            </w:pPr>
            <w:r w:rsidRPr="00A84ACB">
              <w:rPr>
                <w:b/>
              </w:rPr>
              <w:t>11.</w:t>
            </w:r>
          </w:p>
        </w:tc>
        <w:tc>
          <w:tcPr>
            <w:tcW w:w="520" w:type="dxa"/>
            <w:shd w:val="clear" w:color="auto" w:fill="auto"/>
          </w:tcPr>
          <w:p w:rsidR="00375A45" w:rsidRPr="0038582A" w:rsidRDefault="00375A45" w:rsidP="00EC4308">
            <w:pPr>
              <w:jc w:val="both"/>
            </w:pPr>
            <w:r w:rsidRPr="0038582A">
              <w:t>2.</w:t>
            </w:r>
          </w:p>
        </w:tc>
        <w:tc>
          <w:tcPr>
            <w:tcW w:w="7005" w:type="dxa"/>
            <w:vMerge w:val="restart"/>
            <w:vAlign w:val="center"/>
          </w:tcPr>
          <w:p w:rsidR="00375A45" w:rsidRPr="00C10EE3" w:rsidRDefault="00375A45" w:rsidP="00EC4308">
            <w:pPr>
              <w:jc w:val="both"/>
            </w:pPr>
            <w:r w:rsidRPr="00C10EE3">
              <w:t>Писатели  и  поэты  о музыке  и  музыкантах.</w:t>
            </w:r>
          </w:p>
        </w:tc>
        <w:tc>
          <w:tcPr>
            <w:tcW w:w="879" w:type="dxa"/>
            <w:vMerge w:val="restart"/>
          </w:tcPr>
          <w:p w:rsidR="00375A45" w:rsidRDefault="00375A45" w:rsidP="00EC4308">
            <w:pPr>
              <w:jc w:val="center"/>
            </w:pPr>
            <w:r>
              <w:t>2</w:t>
            </w:r>
          </w:p>
          <w:p w:rsidR="00375A45" w:rsidRDefault="00375A45" w:rsidP="00EC4308">
            <w:pPr>
              <w:jc w:val="center"/>
            </w:pPr>
          </w:p>
        </w:tc>
        <w:tc>
          <w:tcPr>
            <w:tcW w:w="1692" w:type="dxa"/>
          </w:tcPr>
          <w:p w:rsidR="00375A45" w:rsidRDefault="00375A45" w:rsidP="00EC4308">
            <w:pPr>
              <w:jc w:val="center"/>
            </w:pPr>
          </w:p>
        </w:tc>
      </w:tr>
      <w:tr w:rsidR="00375A45" w:rsidTr="00EC4308">
        <w:tc>
          <w:tcPr>
            <w:tcW w:w="560" w:type="dxa"/>
          </w:tcPr>
          <w:p w:rsidR="00375A45" w:rsidRPr="00A84ACB" w:rsidRDefault="00375A45" w:rsidP="00EC4308">
            <w:pPr>
              <w:jc w:val="both"/>
              <w:rPr>
                <w:b/>
              </w:rPr>
            </w:pPr>
            <w:r w:rsidRPr="00A84ACB">
              <w:rPr>
                <w:b/>
              </w:rPr>
              <w:t>12.</w:t>
            </w:r>
          </w:p>
        </w:tc>
        <w:tc>
          <w:tcPr>
            <w:tcW w:w="520" w:type="dxa"/>
            <w:shd w:val="clear" w:color="auto" w:fill="auto"/>
          </w:tcPr>
          <w:p w:rsidR="00375A45" w:rsidRPr="0038582A" w:rsidRDefault="00375A45" w:rsidP="00EC4308">
            <w:pPr>
              <w:jc w:val="both"/>
            </w:pPr>
            <w:r w:rsidRPr="0038582A">
              <w:t>3.</w:t>
            </w:r>
          </w:p>
        </w:tc>
        <w:tc>
          <w:tcPr>
            <w:tcW w:w="7005" w:type="dxa"/>
            <w:vMerge/>
          </w:tcPr>
          <w:p w:rsidR="00375A45" w:rsidRPr="00C10EE3" w:rsidRDefault="00375A45" w:rsidP="00EC4308">
            <w:pPr>
              <w:jc w:val="both"/>
            </w:pPr>
          </w:p>
        </w:tc>
        <w:tc>
          <w:tcPr>
            <w:tcW w:w="879" w:type="dxa"/>
            <w:vMerge/>
          </w:tcPr>
          <w:p w:rsidR="00375A45" w:rsidRDefault="00375A45" w:rsidP="00EC4308">
            <w:pPr>
              <w:jc w:val="center"/>
            </w:pPr>
          </w:p>
        </w:tc>
        <w:tc>
          <w:tcPr>
            <w:tcW w:w="1692" w:type="dxa"/>
          </w:tcPr>
          <w:p w:rsidR="00375A45" w:rsidRDefault="00375A45" w:rsidP="00EC4308">
            <w:pPr>
              <w:jc w:val="center"/>
            </w:pPr>
          </w:p>
        </w:tc>
      </w:tr>
      <w:tr w:rsidR="00375A45" w:rsidTr="00EC4308">
        <w:tc>
          <w:tcPr>
            <w:tcW w:w="560" w:type="dxa"/>
          </w:tcPr>
          <w:p w:rsidR="00375A45" w:rsidRPr="00A84ACB" w:rsidRDefault="00375A45" w:rsidP="00EC4308">
            <w:pPr>
              <w:jc w:val="both"/>
              <w:rPr>
                <w:b/>
              </w:rPr>
            </w:pPr>
            <w:r w:rsidRPr="00A84ACB">
              <w:rPr>
                <w:b/>
              </w:rPr>
              <w:t>13.</w:t>
            </w:r>
          </w:p>
        </w:tc>
        <w:tc>
          <w:tcPr>
            <w:tcW w:w="520" w:type="dxa"/>
          </w:tcPr>
          <w:p w:rsidR="00375A45" w:rsidRPr="0038582A" w:rsidRDefault="00375A45" w:rsidP="00EC4308">
            <w:pPr>
              <w:jc w:val="both"/>
            </w:pPr>
            <w:r w:rsidRPr="0038582A">
              <w:t>4.</w:t>
            </w:r>
          </w:p>
        </w:tc>
        <w:tc>
          <w:tcPr>
            <w:tcW w:w="7005" w:type="dxa"/>
          </w:tcPr>
          <w:p w:rsidR="00375A45" w:rsidRPr="00C10EE3" w:rsidRDefault="00375A45" w:rsidP="00EC4308">
            <w:pPr>
              <w:jc w:val="both"/>
            </w:pPr>
            <w:r w:rsidRPr="00C10EE3">
              <w:t>Первое  путешествие  в музыкальный театр. Опера.</w:t>
            </w:r>
          </w:p>
        </w:tc>
        <w:tc>
          <w:tcPr>
            <w:tcW w:w="879" w:type="dxa"/>
          </w:tcPr>
          <w:p w:rsidR="00375A45" w:rsidRDefault="00375A45" w:rsidP="00EC4308">
            <w:pPr>
              <w:jc w:val="center"/>
            </w:pPr>
            <w:r>
              <w:t>1</w:t>
            </w:r>
          </w:p>
        </w:tc>
        <w:tc>
          <w:tcPr>
            <w:tcW w:w="1692" w:type="dxa"/>
          </w:tcPr>
          <w:p w:rsidR="00375A45" w:rsidRDefault="00375A45" w:rsidP="00EC4308">
            <w:pPr>
              <w:jc w:val="center"/>
            </w:pPr>
          </w:p>
        </w:tc>
      </w:tr>
      <w:tr w:rsidR="00375A45" w:rsidTr="00EC4308">
        <w:tc>
          <w:tcPr>
            <w:tcW w:w="560" w:type="dxa"/>
          </w:tcPr>
          <w:p w:rsidR="00375A45" w:rsidRPr="00A84ACB" w:rsidRDefault="00375A45" w:rsidP="00EC4308">
            <w:pPr>
              <w:jc w:val="both"/>
              <w:rPr>
                <w:b/>
              </w:rPr>
            </w:pPr>
            <w:r w:rsidRPr="00A84ACB">
              <w:rPr>
                <w:b/>
              </w:rPr>
              <w:lastRenderedPageBreak/>
              <w:t>14.</w:t>
            </w:r>
          </w:p>
        </w:tc>
        <w:tc>
          <w:tcPr>
            <w:tcW w:w="520" w:type="dxa"/>
          </w:tcPr>
          <w:p w:rsidR="00375A45" w:rsidRPr="0038582A" w:rsidRDefault="00375A45" w:rsidP="00EC4308">
            <w:pPr>
              <w:jc w:val="both"/>
            </w:pPr>
            <w:r w:rsidRPr="0038582A">
              <w:t>5.</w:t>
            </w:r>
          </w:p>
        </w:tc>
        <w:tc>
          <w:tcPr>
            <w:tcW w:w="7005" w:type="dxa"/>
          </w:tcPr>
          <w:p w:rsidR="00375A45" w:rsidRPr="00C10EE3" w:rsidRDefault="00375A45" w:rsidP="00EC4308">
            <w:pPr>
              <w:jc w:val="both"/>
            </w:pPr>
            <w:r w:rsidRPr="00C10EE3">
              <w:t>Второе  путешествие  в  музыкальный  театр. Балет.</w:t>
            </w:r>
          </w:p>
        </w:tc>
        <w:tc>
          <w:tcPr>
            <w:tcW w:w="879" w:type="dxa"/>
          </w:tcPr>
          <w:p w:rsidR="00375A45" w:rsidRDefault="00375A45" w:rsidP="00EC4308">
            <w:pPr>
              <w:jc w:val="center"/>
            </w:pPr>
            <w:r>
              <w:t>1</w:t>
            </w:r>
          </w:p>
        </w:tc>
        <w:tc>
          <w:tcPr>
            <w:tcW w:w="1692" w:type="dxa"/>
          </w:tcPr>
          <w:p w:rsidR="00375A45" w:rsidRDefault="00375A45" w:rsidP="00EC4308">
            <w:pPr>
              <w:jc w:val="center"/>
            </w:pPr>
          </w:p>
        </w:tc>
      </w:tr>
      <w:tr w:rsidR="00375A45" w:rsidTr="00EC4308">
        <w:tc>
          <w:tcPr>
            <w:tcW w:w="560" w:type="dxa"/>
          </w:tcPr>
          <w:p w:rsidR="00375A45" w:rsidRPr="00A84ACB" w:rsidRDefault="00375A45" w:rsidP="00EC4308">
            <w:pPr>
              <w:jc w:val="both"/>
              <w:rPr>
                <w:b/>
              </w:rPr>
            </w:pPr>
            <w:r w:rsidRPr="00A84ACB">
              <w:rPr>
                <w:b/>
              </w:rPr>
              <w:t>15.</w:t>
            </w:r>
          </w:p>
        </w:tc>
        <w:tc>
          <w:tcPr>
            <w:tcW w:w="520" w:type="dxa"/>
          </w:tcPr>
          <w:p w:rsidR="00375A45" w:rsidRPr="0038582A" w:rsidRDefault="00375A45" w:rsidP="00EC4308">
            <w:pPr>
              <w:jc w:val="both"/>
            </w:pPr>
            <w:r w:rsidRPr="0038582A">
              <w:t>6.</w:t>
            </w:r>
          </w:p>
        </w:tc>
        <w:tc>
          <w:tcPr>
            <w:tcW w:w="7005" w:type="dxa"/>
          </w:tcPr>
          <w:p w:rsidR="00375A45" w:rsidRPr="00C10EE3" w:rsidRDefault="00375A45" w:rsidP="00EC4308">
            <w:pPr>
              <w:jc w:val="both"/>
            </w:pPr>
            <w:r w:rsidRPr="00C10EE3">
              <w:t>Музыка  в   театре,  кино,  на  телевидении.</w:t>
            </w:r>
          </w:p>
        </w:tc>
        <w:tc>
          <w:tcPr>
            <w:tcW w:w="879" w:type="dxa"/>
          </w:tcPr>
          <w:p w:rsidR="00375A45" w:rsidRDefault="00375A45" w:rsidP="00EC4308">
            <w:pPr>
              <w:jc w:val="center"/>
            </w:pPr>
            <w:r>
              <w:t>1</w:t>
            </w:r>
          </w:p>
        </w:tc>
        <w:tc>
          <w:tcPr>
            <w:tcW w:w="1692" w:type="dxa"/>
          </w:tcPr>
          <w:p w:rsidR="00375A45" w:rsidRDefault="00375A45" w:rsidP="00EC4308">
            <w:pPr>
              <w:jc w:val="center"/>
            </w:pPr>
          </w:p>
        </w:tc>
      </w:tr>
      <w:tr w:rsidR="00375A45" w:rsidTr="00EC4308">
        <w:tc>
          <w:tcPr>
            <w:tcW w:w="560" w:type="dxa"/>
          </w:tcPr>
          <w:p w:rsidR="00375A45" w:rsidRPr="00A84ACB" w:rsidRDefault="00375A45" w:rsidP="00EC4308">
            <w:pPr>
              <w:jc w:val="both"/>
              <w:rPr>
                <w:b/>
              </w:rPr>
            </w:pPr>
            <w:r w:rsidRPr="00A84ACB">
              <w:rPr>
                <w:b/>
              </w:rPr>
              <w:t>16.</w:t>
            </w:r>
          </w:p>
        </w:tc>
        <w:tc>
          <w:tcPr>
            <w:tcW w:w="520" w:type="dxa"/>
          </w:tcPr>
          <w:p w:rsidR="00375A45" w:rsidRPr="0038582A" w:rsidRDefault="00375A45" w:rsidP="00EC4308">
            <w:pPr>
              <w:jc w:val="both"/>
            </w:pPr>
            <w:r w:rsidRPr="0038582A">
              <w:t>7.</w:t>
            </w:r>
          </w:p>
        </w:tc>
        <w:tc>
          <w:tcPr>
            <w:tcW w:w="7005" w:type="dxa"/>
          </w:tcPr>
          <w:p w:rsidR="00375A45" w:rsidRPr="00C10EE3" w:rsidRDefault="00375A45" w:rsidP="00EC4308">
            <w:pPr>
              <w:jc w:val="both"/>
            </w:pPr>
            <w:r w:rsidRPr="00C10EE3">
              <w:t>Третье  путешествие  в   музыкальный  театр.  Мюзикл.</w:t>
            </w:r>
          </w:p>
        </w:tc>
        <w:tc>
          <w:tcPr>
            <w:tcW w:w="879" w:type="dxa"/>
          </w:tcPr>
          <w:p w:rsidR="00375A45" w:rsidRDefault="00375A45" w:rsidP="00EC4308">
            <w:pPr>
              <w:jc w:val="center"/>
            </w:pPr>
            <w:r>
              <w:t>1</w:t>
            </w:r>
          </w:p>
        </w:tc>
        <w:tc>
          <w:tcPr>
            <w:tcW w:w="1692" w:type="dxa"/>
          </w:tcPr>
          <w:p w:rsidR="00375A45" w:rsidRDefault="00375A45" w:rsidP="00EC4308">
            <w:pPr>
              <w:jc w:val="center"/>
            </w:pPr>
          </w:p>
        </w:tc>
      </w:tr>
      <w:tr w:rsidR="00375A45" w:rsidTr="00EC4308">
        <w:tc>
          <w:tcPr>
            <w:tcW w:w="560" w:type="dxa"/>
          </w:tcPr>
          <w:p w:rsidR="00375A45" w:rsidRPr="00A84ACB" w:rsidRDefault="00375A45" w:rsidP="00EC4308">
            <w:pPr>
              <w:jc w:val="both"/>
              <w:rPr>
                <w:b/>
              </w:rPr>
            </w:pPr>
            <w:r w:rsidRPr="00A84ACB">
              <w:rPr>
                <w:b/>
              </w:rPr>
              <w:t>17.</w:t>
            </w:r>
          </w:p>
        </w:tc>
        <w:tc>
          <w:tcPr>
            <w:tcW w:w="520" w:type="dxa"/>
          </w:tcPr>
          <w:p w:rsidR="00375A45" w:rsidRPr="0038582A" w:rsidRDefault="00375A45" w:rsidP="00EC4308">
            <w:pPr>
              <w:jc w:val="both"/>
            </w:pPr>
            <w:r w:rsidRPr="0038582A">
              <w:t>8</w:t>
            </w:r>
          </w:p>
        </w:tc>
        <w:tc>
          <w:tcPr>
            <w:tcW w:w="7005" w:type="dxa"/>
          </w:tcPr>
          <w:p w:rsidR="00375A45" w:rsidRPr="0038582A" w:rsidRDefault="00375A45" w:rsidP="00EC4308">
            <w:pPr>
              <w:jc w:val="both"/>
              <w:rPr>
                <w:i/>
              </w:rPr>
            </w:pPr>
            <w:r w:rsidRPr="00A84ACB">
              <w:t>Мир композитора</w:t>
            </w:r>
            <w:r w:rsidRPr="00A84ACB">
              <w:rPr>
                <w:i/>
              </w:rPr>
              <w:t>.</w:t>
            </w:r>
            <w:r>
              <w:t xml:space="preserve"> </w:t>
            </w:r>
          </w:p>
        </w:tc>
        <w:tc>
          <w:tcPr>
            <w:tcW w:w="879" w:type="dxa"/>
          </w:tcPr>
          <w:p w:rsidR="00375A45" w:rsidRDefault="00375A45" w:rsidP="00EC4308">
            <w:pPr>
              <w:jc w:val="center"/>
            </w:pPr>
            <w:r>
              <w:t>1</w:t>
            </w:r>
          </w:p>
        </w:tc>
        <w:tc>
          <w:tcPr>
            <w:tcW w:w="1692" w:type="dxa"/>
          </w:tcPr>
          <w:p w:rsidR="00375A45" w:rsidRDefault="00375A45" w:rsidP="00EC4308">
            <w:pPr>
              <w:jc w:val="center"/>
            </w:pPr>
          </w:p>
        </w:tc>
      </w:tr>
      <w:tr w:rsidR="00375A45" w:rsidTr="00EC4308">
        <w:trPr>
          <w:trHeight w:val="313"/>
        </w:trPr>
        <w:tc>
          <w:tcPr>
            <w:tcW w:w="8085" w:type="dxa"/>
            <w:gridSpan w:val="3"/>
          </w:tcPr>
          <w:p w:rsidR="00375A45" w:rsidRPr="00704505" w:rsidRDefault="00375A45" w:rsidP="00EC4308">
            <w:pPr>
              <w:jc w:val="both"/>
            </w:pPr>
            <w:r w:rsidRPr="00C10EE3">
              <w:rPr>
                <w:b/>
              </w:rPr>
              <w:t xml:space="preserve">тема   </w:t>
            </w:r>
            <w:r w:rsidRPr="00C10EE3">
              <w:rPr>
                <w:b/>
                <w:lang w:val="en-US"/>
              </w:rPr>
              <w:t>II</w:t>
            </w:r>
            <w:r w:rsidRPr="00C10EE3">
              <w:rPr>
                <w:b/>
              </w:rPr>
              <w:t xml:space="preserve"> полугодия:</w:t>
            </w:r>
            <w:r w:rsidRPr="0038582A">
              <w:rPr>
                <w:b/>
              </w:rPr>
              <w:t xml:space="preserve">        </w:t>
            </w:r>
            <w:r w:rsidRPr="00C10EE3">
              <w:rPr>
                <w:b/>
                <w:i/>
                <w:sz w:val="28"/>
                <w:szCs w:val="28"/>
              </w:rPr>
              <w:t>“Музыка  и  изобразительное  искусство”</w:t>
            </w:r>
          </w:p>
        </w:tc>
        <w:tc>
          <w:tcPr>
            <w:tcW w:w="879" w:type="dxa"/>
          </w:tcPr>
          <w:p w:rsidR="00375A45" w:rsidRPr="00704505" w:rsidRDefault="00375A45" w:rsidP="00EC4308">
            <w:pPr>
              <w:jc w:val="both"/>
            </w:pPr>
            <w:r w:rsidRPr="0038582A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1692" w:type="dxa"/>
          </w:tcPr>
          <w:p w:rsidR="00375A45" w:rsidRPr="00704505" w:rsidRDefault="00375A45" w:rsidP="00EC4308">
            <w:pPr>
              <w:jc w:val="both"/>
            </w:pPr>
          </w:p>
        </w:tc>
      </w:tr>
      <w:tr w:rsidR="00375A45" w:rsidTr="00EC4308">
        <w:tc>
          <w:tcPr>
            <w:tcW w:w="10656" w:type="dxa"/>
            <w:gridSpan w:val="5"/>
          </w:tcPr>
          <w:p w:rsidR="00375A45" w:rsidRDefault="00375A45" w:rsidP="00EC4308">
            <w:pPr>
              <w:jc w:val="center"/>
            </w:pPr>
            <w:r w:rsidRPr="00C10EE3">
              <w:rPr>
                <w:b/>
              </w:rPr>
              <w:t>3  четверть</w:t>
            </w:r>
          </w:p>
        </w:tc>
      </w:tr>
      <w:tr w:rsidR="00D67B2D" w:rsidTr="00EC4308">
        <w:tc>
          <w:tcPr>
            <w:tcW w:w="10656" w:type="dxa"/>
            <w:gridSpan w:val="5"/>
          </w:tcPr>
          <w:p w:rsidR="00D67B2D" w:rsidRPr="00C10EE3" w:rsidRDefault="00D67B2D" w:rsidP="00EC4308">
            <w:pPr>
              <w:jc w:val="center"/>
              <w:rPr>
                <w:b/>
              </w:rPr>
            </w:pPr>
          </w:p>
        </w:tc>
      </w:tr>
      <w:tr w:rsidR="00375A45" w:rsidTr="00EC4308">
        <w:tc>
          <w:tcPr>
            <w:tcW w:w="560" w:type="dxa"/>
          </w:tcPr>
          <w:p w:rsidR="00375A45" w:rsidRPr="00A84ACB" w:rsidRDefault="00375A45" w:rsidP="00EC4308">
            <w:pPr>
              <w:jc w:val="both"/>
              <w:rPr>
                <w:b/>
              </w:rPr>
            </w:pPr>
            <w:r w:rsidRPr="00A84ACB">
              <w:rPr>
                <w:b/>
              </w:rPr>
              <w:t>18.</w:t>
            </w:r>
          </w:p>
        </w:tc>
        <w:tc>
          <w:tcPr>
            <w:tcW w:w="520" w:type="dxa"/>
          </w:tcPr>
          <w:p w:rsidR="00375A45" w:rsidRPr="00A84ACB" w:rsidRDefault="00375A45" w:rsidP="00EC4308">
            <w:pPr>
              <w:jc w:val="both"/>
            </w:pPr>
            <w:r w:rsidRPr="00A84ACB">
              <w:t>1.</w:t>
            </w:r>
          </w:p>
        </w:tc>
        <w:tc>
          <w:tcPr>
            <w:tcW w:w="7005" w:type="dxa"/>
          </w:tcPr>
          <w:p w:rsidR="00375A45" w:rsidRPr="00A84ACB" w:rsidRDefault="00375A45" w:rsidP="00EC4308">
            <w:pPr>
              <w:jc w:val="both"/>
            </w:pPr>
            <w:r w:rsidRPr="00A84ACB">
              <w:t>Что  роднит  музыку  с изобразительным   искусством.</w:t>
            </w:r>
          </w:p>
        </w:tc>
        <w:tc>
          <w:tcPr>
            <w:tcW w:w="879" w:type="dxa"/>
          </w:tcPr>
          <w:p w:rsidR="00375A45" w:rsidRDefault="00375A45" w:rsidP="00EC4308">
            <w:pPr>
              <w:jc w:val="center"/>
            </w:pPr>
            <w:r>
              <w:t>1</w:t>
            </w:r>
          </w:p>
        </w:tc>
        <w:tc>
          <w:tcPr>
            <w:tcW w:w="1692" w:type="dxa"/>
          </w:tcPr>
          <w:p w:rsidR="00375A45" w:rsidRDefault="00375A45" w:rsidP="00EC4308">
            <w:pPr>
              <w:jc w:val="center"/>
            </w:pPr>
          </w:p>
        </w:tc>
      </w:tr>
      <w:tr w:rsidR="00375A45" w:rsidTr="00EC4308">
        <w:tc>
          <w:tcPr>
            <w:tcW w:w="560" w:type="dxa"/>
          </w:tcPr>
          <w:p w:rsidR="00375A45" w:rsidRPr="00A84ACB" w:rsidRDefault="00375A45" w:rsidP="00EC4308">
            <w:pPr>
              <w:jc w:val="both"/>
              <w:rPr>
                <w:b/>
              </w:rPr>
            </w:pPr>
            <w:r w:rsidRPr="00A84ACB">
              <w:rPr>
                <w:b/>
              </w:rPr>
              <w:t>19.</w:t>
            </w:r>
          </w:p>
        </w:tc>
        <w:tc>
          <w:tcPr>
            <w:tcW w:w="520" w:type="dxa"/>
          </w:tcPr>
          <w:p w:rsidR="00375A45" w:rsidRPr="00A84ACB" w:rsidRDefault="00375A45" w:rsidP="00EC4308">
            <w:pPr>
              <w:jc w:val="both"/>
            </w:pPr>
            <w:r w:rsidRPr="00A84ACB">
              <w:t>2.</w:t>
            </w:r>
          </w:p>
        </w:tc>
        <w:tc>
          <w:tcPr>
            <w:tcW w:w="7005" w:type="dxa"/>
          </w:tcPr>
          <w:p w:rsidR="00375A45" w:rsidRPr="00A84ACB" w:rsidRDefault="00375A45" w:rsidP="00EC4308">
            <w:pPr>
              <w:jc w:val="both"/>
            </w:pPr>
            <w:proofErr w:type="gramStart"/>
            <w:r w:rsidRPr="00A84ACB">
              <w:t>Небесное</w:t>
            </w:r>
            <w:proofErr w:type="gramEnd"/>
            <w:r w:rsidRPr="00A84ACB">
              <w:t xml:space="preserve">   и  земное  в  звуках  и  красках.</w:t>
            </w:r>
          </w:p>
        </w:tc>
        <w:tc>
          <w:tcPr>
            <w:tcW w:w="879" w:type="dxa"/>
          </w:tcPr>
          <w:p w:rsidR="00375A45" w:rsidRDefault="00375A45" w:rsidP="00EC4308">
            <w:pPr>
              <w:jc w:val="center"/>
            </w:pPr>
            <w:r>
              <w:t>1</w:t>
            </w:r>
          </w:p>
        </w:tc>
        <w:tc>
          <w:tcPr>
            <w:tcW w:w="1692" w:type="dxa"/>
          </w:tcPr>
          <w:p w:rsidR="00375A45" w:rsidRDefault="00375A45" w:rsidP="00EC4308">
            <w:pPr>
              <w:jc w:val="center"/>
            </w:pPr>
          </w:p>
        </w:tc>
      </w:tr>
      <w:tr w:rsidR="00375A45" w:rsidTr="00EC4308">
        <w:tc>
          <w:tcPr>
            <w:tcW w:w="560" w:type="dxa"/>
          </w:tcPr>
          <w:p w:rsidR="00375A45" w:rsidRPr="00A84ACB" w:rsidRDefault="00375A45" w:rsidP="00EC4308">
            <w:pPr>
              <w:jc w:val="both"/>
              <w:rPr>
                <w:b/>
              </w:rPr>
            </w:pPr>
            <w:r w:rsidRPr="00A84ACB">
              <w:rPr>
                <w:b/>
              </w:rPr>
              <w:t>20.</w:t>
            </w:r>
          </w:p>
        </w:tc>
        <w:tc>
          <w:tcPr>
            <w:tcW w:w="520" w:type="dxa"/>
          </w:tcPr>
          <w:p w:rsidR="00375A45" w:rsidRPr="00A84ACB" w:rsidRDefault="00375A45" w:rsidP="00EC4308">
            <w:pPr>
              <w:jc w:val="both"/>
            </w:pPr>
            <w:r w:rsidRPr="00A84ACB">
              <w:t>3.</w:t>
            </w:r>
          </w:p>
        </w:tc>
        <w:tc>
          <w:tcPr>
            <w:tcW w:w="7005" w:type="dxa"/>
            <w:vMerge w:val="restart"/>
          </w:tcPr>
          <w:p w:rsidR="00375A45" w:rsidRPr="00A84ACB" w:rsidRDefault="00375A45" w:rsidP="00EC4308">
            <w:pPr>
              <w:jc w:val="both"/>
            </w:pPr>
            <w:r w:rsidRPr="00A84ACB">
              <w:t>Звать через  прошлое  к  настоящему.</w:t>
            </w:r>
          </w:p>
        </w:tc>
        <w:tc>
          <w:tcPr>
            <w:tcW w:w="879" w:type="dxa"/>
            <w:vMerge w:val="restart"/>
          </w:tcPr>
          <w:p w:rsidR="00375A45" w:rsidRDefault="00375A45" w:rsidP="00EC4308">
            <w:pPr>
              <w:jc w:val="center"/>
            </w:pPr>
            <w:r>
              <w:t>2</w:t>
            </w:r>
          </w:p>
        </w:tc>
        <w:tc>
          <w:tcPr>
            <w:tcW w:w="1692" w:type="dxa"/>
          </w:tcPr>
          <w:p w:rsidR="00375A45" w:rsidRDefault="00375A45" w:rsidP="00EC4308">
            <w:pPr>
              <w:jc w:val="center"/>
            </w:pPr>
          </w:p>
        </w:tc>
      </w:tr>
      <w:tr w:rsidR="00375A45" w:rsidTr="00EC4308">
        <w:tc>
          <w:tcPr>
            <w:tcW w:w="560" w:type="dxa"/>
          </w:tcPr>
          <w:p w:rsidR="00375A45" w:rsidRPr="00A84ACB" w:rsidRDefault="00375A45" w:rsidP="00EC4308">
            <w:pPr>
              <w:jc w:val="both"/>
              <w:rPr>
                <w:b/>
              </w:rPr>
            </w:pPr>
            <w:r w:rsidRPr="00A84ACB">
              <w:rPr>
                <w:b/>
              </w:rPr>
              <w:t>21.</w:t>
            </w:r>
          </w:p>
        </w:tc>
        <w:tc>
          <w:tcPr>
            <w:tcW w:w="520" w:type="dxa"/>
          </w:tcPr>
          <w:p w:rsidR="00375A45" w:rsidRPr="00A84ACB" w:rsidRDefault="00375A45" w:rsidP="00EC4308">
            <w:pPr>
              <w:jc w:val="both"/>
            </w:pPr>
            <w:r w:rsidRPr="00A84ACB">
              <w:t>4.</w:t>
            </w:r>
          </w:p>
        </w:tc>
        <w:tc>
          <w:tcPr>
            <w:tcW w:w="7005" w:type="dxa"/>
            <w:vMerge/>
          </w:tcPr>
          <w:p w:rsidR="00375A45" w:rsidRPr="00A84ACB" w:rsidRDefault="00375A45" w:rsidP="00EC4308">
            <w:pPr>
              <w:jc w:val="both"/>
            </w:pPr>
          </w:p>
        </w:tc>
        <w:tc>
          <w:tcPr>
            <w:tcW w:w="879" w:type="dxa"/>
            <w:vMerge/>
          </w:tcPr>
          <w:p w:rsidR="00375A45" w:rsidRDefault="00375A45" w:rsidP="00EC4308">
            <w:pPr>
              <w:jc w:val="center"/>
            </w:pPr>
          </w:p>
        </w:tc>
        <w:tc>
          <w:tcPr>
            <w:tcW w:w="1692" w:type="dxa"/>
          </w:tcPr>
          <w:p w:rsidR="00375A45" w:rsidRDefault="00375A45" w:rsidP="00EC4308">
            <w:pPr>
              <w:jc w:val="center"/>
            </w:pPr>
          </w:p>
        </w:tc>
      </w:tr>
      <w:tr w:rsidR="00375A45" w:rsidTr="00EC4308">
        <w:tc>
          <w:tcPr>
            <w:tcW w:w="560" w:type="dxa"/>
          </w:tcPr>
          <w:p w:rsidR="00375A45" w:rsidRPr="00A84ACB" w:rsidRDefault="00375A45" w:rsidP="00EC4308">
            <w:pPr>
              <w:jc w:val="both"/>
              <w:rPr>
                <w:b/>
              </w:rPr>
            </w:pPr>
            <w:r w:rsidRPr="00A84ACB">
              <w:rPr>
                <w:b/>
              </w:rPr>
              <w:t>22.</w:t>
            </w:r>
          </w:p>
        </w:tc>
        <w:tc>
          <w:tcPr>
            <w:tcW w:w="520" w:type="dxa"/>
          </w:tcPr>
          <w:p w:rsidR="00375A45" w:rsidRPr="00A84ACB" w:rsidRDefault="00375A45" w:rsidP="00EC4308">
            <w:pPr>
              <w:jc w:val="both"/>
            </w:pPr>
            <w:r w:rsidRPr="00A84ACB">
              <w:t>5.</w:t>
            </w:r>
          </w:p>
        </w:tc>
        <w:tc>
          <w:tcPr>
            <w:tcW w:w="7005" w:type="dxa"/>
            <w:vMerge w:val="restart"/>
          </w:tcPr>
          <w:p w:rsidR="00375A45" w:rsidRPr="00A84ACB" w:rsidRDefault="00375A45" w:rsidP="00EC4308">
            <w:pPr>
              <w:jc w:val="both"/>
            </w:pPr>
            <w:r w:rsidRPr="00A84ACB">
              <w:t>Музыкальная   живопись  и  живописная  музыка.</w:t>
            </w:r>
          </w:p>
          <w:p w:rsidR="00375A45" w:rsidRPr="00A84ACB" w:rsidRDefault="00375A45" w:rsidP="00EC4308">
            <w:pPr>
              <w:jc w:val="both"/>
            </w:pPr>
          </w:p>
        </w:tc>
        <w:tc>
          <w:tcPr>
            <w:tcW w:w="879" w:type="dxa"/>
            <w:vMerge w:val="restart"/>
          </w:tcPr>
          <w:p w:rsidR="00375A45" w:rsidRDefault="00375A45" w:rsidP="00EC4308">
            <w:pPr>
              <w:jc w:val="center"/>
            </w:pPr>
            <w:r>
              <w:t>2</w:t>
            </w:r>
          </w:p>
        </w:tc>
        <w:tc>
          <w:tcPr>
            <w:tcW w:w="1692" w:type="dxa"/>
          </w:tcPr>
          <w:p w:rsidR="00375A45" w:rsidRDefault="00375A45" w:rsidP="00EC4308">
            <w:pPr>
              <w:jc w:val="center"/>
            </w:pPr>
          </w:p>
        </w:tc>
      </w:tr>
      <w:tr w:rsidR="00375A45" w:rsidTr="00EC4308">
        <w:tc>
          <w:tcPr>
            <w:tcW w:w="560" w:type="dxa"/>
          </w:tcPr>
          <w:p w:rsidR="00375A45" w:rsidRPr="00A84ACB" w:rsidRDefault="00375A45" w:rsidP="00EC4308">
            <w:pPr>
              <w:jc w:val="both"/>
              <w:rPr>
                <w:b/>
              </w:rPr>
            </w:pPr>
            <w:r w:rsidRPr="00A84ACB">
              <w:rPr>
                <w:b/>
              </w:rPr>
              <w:t>23.</w:t>
            </w:r>
          </w:p>
        </w:tc>
        <w:tc>
          <w:tcPr>
            <w:tcW w:w="520" w:type="dxa"/>
          </w:tcPr>
          <w:p w:rsidR="00375A45" w:rsidRPr="00A84ACB" w:rsidRDefault="00375A45" w:rsidP="00EC4308">
            <w:pPr>
              <w:jc w:val="both"/>
            </w:pPr>
            <w:r w:rsidRPr="00A84ACB">
              <w:t>6.</w:t>
            </w:r>
          </w:p>
        </w:tc>
        <w:tc>
          <w:tcPr>
            <w:tcW w:w="7005" w:type="dxa"/>
            <w:vMerge/>
          </w:tcPr>
          <w:p w:rsidR="00375A45" w:rsidRPr="00A84ACB" w:rsidRDefault="00375A45" w:rsidP="00EC4308">
            <w:pPr>
              <w:jc w:val="both"/>
            </w:pPr>
          </w:p>
        </w:tc>
        <w:tc>
          <w:tcPr>
            <w:tcW w:w="879" w:type="dxa"/>
            <w:vMerge/>
          </w:tcPr>
          <w:p w:rsidR="00375A45" w:rsidRDefault="00375A45" w:rsidP="00EC4308">
            <w:pPr>
              <w:jc w:val="center"/>
            </w:pPr>
          </w:p>
        </w:tc>
        <w:tc>
          <w:tcPr>
            <w:tcW w:w="1692" w:type="dxa"/>
          </w:tcPr>
          <w:p w:rsidR="00375A45" w:rsidRDefault="00375A45" w:rsidP="00EC4308">
            <w:pPr>
              <w:jc w:val="center"/>
            </w:pPr>
          </w:p>
        </w:tc>
      </w:tr>
      <w:tr w:rsidR="00375A45" w:rsidTr="00EC4308">
        <w:tc>
          <w:tcPr>
            <w:tcW w:w="560" w:type="dxa"/>
          </w:tcPr>
          <w:p w:rsidR="00375A45" w:rsidRPr="00A84ACB" w:rsidRDefault="00375A45" w:rsidP="00EC4308">
            <w:pPr>
              <w:jc w:val="both"/>
              <w:rPr>
                <w:b/>
              </w:rPr>
            </w:pPr>
            <w:r w:rsidRPr="00A84ACB">
              <w:rPr>
                <w:b/>
              </w:rPr>
              <w:t>24.</w:t>
            </w:r>
          </w:p>
        </w:tc>
        <w:tc>
          <w:tcPr>
            <w:tcW w:w="520" w:type="dxa"/>
          </w:tcPr>
          <w:p w:rsidR="00375A45" w:rsidRPr="00A84ACB" w:rsidRDefault="00375A45" w:rsidP="00EC4308">
            <w:pPr>
              <w:jc w:val="both"/>
            </w:pPr>
            <w:r w:rsidRPr="00A84ACB">
              <w:t>7.</w:t>
            </w:r>
          </w:p>
        </w:tc>
        <w:tc>
          <w:tcPr>
            <w:tcW w:w="7005" w:type="dxa"/>
          </w:tcPr>
          <w:p w:rsidR="00375A45" w:rsidRPr="00A84ACB" w:rsidRDefault="00375A45" w:rsidP="00EC4308">
            <w:pPr>
              <w:jc w:val="both"/>
            </w:pPr>
            <w:proofErr w:type="spellStart"/>
            <w:r w:rsidRPr="00A84ACB">
              <w:t>Колокольность</w:t>
            </w:r>
            <w:proofErr w:type="spellEnd"/>
            <w:r w:rsidRPr="00A84ACB">
              <w:t xml:space="preserve">  в  музыке  и   изобразительном  искусстве.</w:t>
            </w:r>
          </w:p>
        </w:tc>
        <w:tc>
          <w:tcPr>
            <w:tcW w:w="879" w:type="dxa"/>
          </w:tcPr>
          <w:p w:rsidR="00375A45" w:rsidRDefault="00375A45" w:rsidP="00EC4308">
            <w:pPr>
              <w:jc w:val="center"/>
            </w:pPr>
            <w:r>
              <w:t>1</w:t>
            </w:r>
          </w:p>
        </w:tc>
        <w:tc>
          <w:tcPr>
            <w:tcW w:w="1692" w:type="dxa"/>
          </w:tcPr>
          <w:p w:rsidR="00375A45" w:rsidRDefault="00375A45" w:rsidP="00EC4308">
            <w:pPr>
              <w:jc w:val="center"/>
            </w:pPr>
          </w:p>
        </w:tc>
      </w:tr>
      <w:tr w:rsidR="00375A45" w:rsidTr="00EC4308">
        <w:tc>
          <w:tcPr>
            <w:tcW w:w="560" w:type="dxa"/>
          </w:tcPr>
          <w:p w:rsidR="00375A45" w:rsidRPr="00A84ACB" w:rsidRDefault="00375A45" w:rsidP="00EC4308">
            <w:pPr>
              <w:jc w:val="both"/>
              <w:rPr>
                <w:b/>
              </w:rPr>
            </w:pPr>
            <w:r w:rsidRPr="00A84ACB">
              <w:rPr>
                <w:b/>
              </w:rPr>
              <w:t>25.</w:t>
            </w:r>
          </w:p>
        </w:tc>
        <w:tc>
          <w:tcPr>
            <w:tcW w:w="520" w:type="dxa"/>
          </w:tcPr>
          <w:p w:rsidR="00375A45" w:rsidRPr="00A84ACB" w:rsidRDefault="00375A45" w:rsidP="00EC4308">
            <w:pPr>
              <w:jc w:val="both"/>
            </w:pPr>
            <w:r w:rsidRPr="00A84ACB">
              <w:t>8.</w:t>
            </w:r>
          </w:p>
        </w:tc>
        <w:tc>
          <w:tcPr>
            <w:tcW w:w="7005" w:type="dxa"/>
          </w:tcPr>
          <w:p w:rsidR="00375A45" w:rsidRPr="00A84ACB" w:rsidRDefault="00375A45" w:rsidP="00EC4308">
            <w:pPr>
              <w:jc w:val="both"/>
            </w:pPr>
            <w:r w:rsidRPr="00A84ACB">
              <w:t>Портрет   в  музыке  и  изобразительном  искусстве.</w:t>
            </w:r>
          </w:p>
        </w:tc>
        <w:tc>
          <w:tcPr>
            <w:tcW w:w="879" w:type="dxa"/>
          </w:tcPr>
          <w:p w:rsidR="00375A45" w:rsidRDefault="00375A45" w:rsidP="00EC4308">
            <w:pPr>
              <w:jc w:val="center"/>
            </w:pPr>
            <w:r>
              <w:t>1</w:t>
            </w:r>
          </w:p>
        </w:tc>
        <w:tc>
          <w:tcPr>
            <w:tcW w:w="1692" w:type="dxa"/>
          </w:tcPr>
          <w:p w:rsidR="00375A45" w:rsidRDefault="00375A45" w:rsidP="00EC4308">
            <w:pPr>
              <w:jc w:val="center"/>
            </w:pPr>
          </w:p>
        </w:tc>
      </w:tr>
      <w:tr w:rsidR="00375A45" w:rsidTr="00EC4308">
        <w:tc>
          <w:tcPr>
            <w:tcW w:w="560" w:type="dxa"/>
          </w:tcPr>
          <w:p w:rsidR="00375A45" w:rsidRPr="00A84ACB" w:rsidRDefault="00375A45" w:rsidP="00EC4308">
            <w:pPr>
              <w:jc w:val="both"/>
              <w:rPr>
                <w:b/>
              </w:rPr>
            </w:pPr>
            <w:r w:rsidRPr="00A84ACB">
              <w:rPr>
                <w:b/>
              </w:rPr>
              <w:t>26.</w:t>
            </w:r>
          </w:p>
        </w:tc>
        <w:tc>
          <w:tcPr>
            <w:tcW w:w="520" w:type="dxa"/>
          </w:tcPr>
          <w:p w:rsidR="00375A45" w:rsidRPr="00A84ACB" w:rsidRDefault="00375A45" w:rsidP="00EC4308">
            <w:pPr>
              <w:jc w:val="both"/>
            </w:pPr>
            <w:r w:rsidRPr="00A84ACB">
              <w:t>9.</w:t>
            </w:r>
          </w:p>
        </w:tc>
        <w:tc>
          <w:tcPr>
            <w:tcW w:w="7005" w:type="dxa"/>
          </w:tcPr>
          <w:p w:rsidR="00375A45" w:rsidRPr="00A84ACB" w:rsidRDefault="00375A45" w:rsidP="00EC4308">
            <w:pPr>
              <w:jc w:val="both"/>
            </w:pPr>
            <w:r w:rsidRPr="00A84ACB">
              <w:t>Волшебная   палочка   дирижера.</w:t>
            </w:r>
          </w:p>
        </w:tc>
        <w:tc>
          <w:tcPr>
            <w:tcW w:w="879" w:type="dxa"/>
          </w:tcPr>
          <w:p w:rsidR="00375A45" w:rsidRDefault="00375A45" w:rsidP="00EC4308">
            <w:pPr>
              <w:jc w:val="center"/>
            </w:pPr>
            <w:r>
              <w:t>1</w:t>
            </w:r>
          </w:p>
        </w:tc>
        <w:tc>
          <w:tcPr>
            <w:tcW w:w="1692" w:type="dxa"/>
          </w:tcPr>
          <w:p w:rsidR="00375A45" w:rsidRDefault="00375A45" w:rsidP="00EC4308">
            <w:pPr>
              <w:jc w:val="center"/>
            </w:pPr>
          </w:p>
        </w:tc>
      </w:tr>
      <w:tr w:rsidR="00375A45" w:rsidTr="00EC4308">
        <w:tc>
          <w:tcPr>
            <w:tcW w:w="560" w:type="dxa"/>
          </w:tcPr>
          <w:p w:rsidR="00375A45" w:rsidRPr="00A84ACB" w:rsidRDefault="00375A45" w:rsidP="00EC4308">
            <w:pPr>
              <w:jc w:val="both"/>
              <w:rPr>
                <w:b/>
              </w:rPr>
            </w:pPr>
            <w:r w:rsidRPr="00A84ACB">
              <w:rPr>
                <w:b/>
              </w:rPr>
              <w:t>27.</w:t>
            </w:r>
          </w:p>
        </w:tc>
        <w:tc>
          <w:tcPr>
            <w:tcW w:w="520" w:type="dxa"/>
          </w:tcPr>
          <w:p w:rsidR="00375A45" w:rsidRPr="00A84ACB" w:rsidRDefault="00375A45" w:rsidP="00EC4308">
            <w:pPr>
              <w:jc w:val="both"/>
            </w:pPr>
            <w:r w:rsidRPr="00A84ACB">
              <w:t>10.</w:t>
            </w:r>
          </w:p>
        </w:tc>
        <w:tc>
          <w:tcPr>
            <w:tcW w:w="7005" w:type="dxa"/>
          </w:tcPr>
          <w:p w:rsidR="00375A45" w:rsidRPr="00A84ACB" w:rsidRDefault="00375A45" w:rsidP="00EC4308">
            <w:pPr>
              <w:jc w:val="both"/>
            </w:pPr>
            <w:r w:rsidRPr="00A84ACB">
              <w:t>Волшебная  палочка  дирижера.  Образы  борьбы  и  победы  в  искусстве.</w:t>
            </w:r>
          </w:p>
        </w:tc>
        <w:tc>
          <w:tcPr>
            <w:tcW w:w="879" w:type="dxa"/>
          </w:tcPr>
          <w:p w:rsidR="00375A45" w:rsidRDefault="00375A45" w:rsidP="00EC4308">
            <w:pPr>
              <w:jc w:val="center"/>
            </w:pPr>
            <w:r>
              <w:t>1</w:t>
            </w:r>
          </w:p>
        </w:tc>
        <w:tc>
          <w:tcPr>
            <w:tcW w:w="1692" w:type="dxa"/>
          </w:tcPr>
          <w:p w:rsidR="00375A45" w:rsidRDefault="00375A45" w:rsidP="00EC4308">
            <w:pPr>
              <w:jc w:val="center"/>
            </w:pPr>
          </w:p>
        </w:tc>
      </w:tr>
      <w:tr w:rsidR="00375A45" w:rsidTr="00EC4308">
        <w:tc>
          <w:tcPr>
            <w:tcW w:w="10656" w:type="dxa"/>
            <w:gridSpan w:val="5"/>
          </w:tcPr>
          <w:p w:rsidR="00375A45" w:rsidRDefault="00375A45" w:rsidP="00EC4308">
            <w:pPr>
              <w:jc w:val="center"/>
            </w:pPr>
            <w:r w:rsidRPr="00C10EE3">
              <w:rPr>
                <w:b/>
              </w:rPr>
              <w:t>4  четверть</w:t>
            </w:r>
          </w:p>
        </w:tc>
      </w:tr>
      <w:tr w:rsidR="00375A45" w:rsidTr="00EC4308">
        <w:tc>
          <w:tcPr>
            <w:tcW w:w="560" w:type="dxa"/>
          </w:tcPr>
          <w:p w:rsidR="00375A45" w:rsidRPr="00A84ACB" w:rsidRDefault="00375A45" w:rsidP="00EC4308">
            <w:pPr>
              <w:jc w:val="both"/>
              <w:rPr>
                <w:b/>
              </w:rPr>
            </w:pPr>
            <w:r w:rsidRPr="00A84ACB">
              <w:rPr>
                <w:b/>
              </w:rPr>
              <w:t>28.</w:t>
            </w:r>
          </w:p>
        </w:tc>
        <w:tc>
          <w:tcPr>
            <w:tcW w:w="520" w:type="dxa"/>
          </w:tcPr>
          <w:p w:rsidR="00375A45" w:rsidRPr="00A84ACB" w:rsidRDefault="00375A45" w:rsidP="00EC4308">
            <w:pPr>
              <w:jc w:val="both"/>
            </w:pPr>
            <w:r w:rsidRPr="00A84ACB">
              <w:t>1.</w:t>
            </w:r>
          </w:p>
        </w:tc>
        <w:tc>
          <w:tcPr>
            <w:tcW w:w="7005" w:type="dxa"/>
          </w:tcPr>
          <w:p w:rsidR="00375A45" w:rsidRPr="00A84ACB" w:rsidRDefault="00375A45" w:rsidP="00EC4308">
            <w:pPr>
              <w:jc w:val="both"/>
            </w:pPr>
            <w:r w:rsidRPr="00A84ACB">
              <w:t>Застывшая  музыка.</w:t>
            </w:r>
          </w:p>
        </w:tc>
        <w:tc>
          <w:tcPr>
            <w:tcW w:w="879" w:type="dxa"/>
          </w:tcPr>
          <w:p w:rsidR="00375A45" w:rsidRDefault="00375A45" w:rsidP="00EC4308">
            <w:pPr>
              <w:jc w:val="center"/>
            </w:pPr>
            <w:r>
              <w:t>1</w:t>
            </w:r>
          </w:p>
        </w:tc>
        <w:tc>
          <w:tcPr>
            <w:tcW w:w="1692" w:type="dxa"/>
          </w:tcPr>
          <w:p w:rsidR="00375A45" w:rsidRDefault="00375A45" w:rsidP="00EC4308">
            <w:pPr>
              <w:jc w:val="center"/>
            </w:pPr>
          </w:p>
        </w:tc>
      </w:tr>
      <w:tr w:rsidR="00375A45" w:rsidTr="00EC4308">
        <w:tc>
          <w:tcPr>
            <w:tcW w:w="560" w:type="dxa"/>
          </w:tcPr>
          <w:p w:rsidR="00375A45" w:rsidRPr="00A84ACB" w:rsidRDefault="00375A45" w:rsidP="00EC4308">
            <w:pPr>
              <w:jc w:val="both"/>
              <w:rPr>
                <w:b/>
              </w:rPr>
            </w:pPr>
            <w:r w:rsidRPr="00A84ACB">
              <w:rPr>
                <w:b/>
              </w:rPr>
              <w:t>29.</w:t>
            </w:r>
          </w:p>
        </w:tc>
        <w:tc>
          <w:tcPr>
            <w:tcW w:w="520" w:type="dxa"/>
          </w:tcPr>
          <w:p w:rsidR="00375A45" w:rsidRPr="00A84ACB" w:rsidRDefault="00375A45" w:rsidP="00EC4308">
            <w:pPr>
              <w:jc w:val="both"/>
            </w:pPr>
            <w:r w:rsidRPr="00A84ACB">
              <w:t>2.</w:t>
            </w:r>
          </w:p>
        </w:tc>
        <w:tc>
          <w:tcPr>
            <w:tcW w:w="7005" w:type="dxa"/>
          </w:tcPr>
          <w:p w:rsidR="00375A45" w:rsidRPr="00A84ACB" w:rsidRDefault="00375A45" w:rsidP="00EC4308">
            <w:pPr>
              <w:jc w:val="both"/>
            </w:pPr>
            <w:r w:rsidRPr="00A84ACB">
              <w:t>Полифония  в  музыке  и  живописи.</w:t>
            </w:r>
          </w:p>
        </w:tc>
        <w:tc>
          <w:tcPr>
            <w:tcW w:w="879" w:type="dxa"/>
          </w:tcPr>
          <w:p w:rsidR="00375A45" w:rsidRDefault="00375A45" w:rsidP="00EC4308">
            <w:pPr>
              <w:jc w:val="center"/>
            </w:pPr>
            <w:r>
              <w:t>1</w:t>
            </w:r>
          </w:p>
        </w:tc>
        <w:tc>
          <w:tcPr>
            <w:tcW w:w="1692" w:type="dxa"/>
          </w:tcPr>
          <w:p w:rsidR="00375A45" w:rsidRDefault="00375A45" w:rsidP="00EC4308">
            <w:pPr>
              <w:jc w:val="center"/>
            </w:pPr>
          </w:p>
        </w:tc>
      </w:tr>
      <w:tr w:rsidR="00375A45" w:rsidTr="00EC4308">
        <w:tc>
          <w:tcPr>
            <w:tcW w:w="560" w:type="dxa"/>
          </w:tcPr>
          <w:p w:rsidR="00375A45" w:rsidRPr="00A84ACB" w:rsidRDefault="00375A45" w:rsidP="00EC4308">
            <w:pPr>
              <w:jc w:val="both"/>
              <w:rPr>
                <w:b/>
              </w:rPr>
            </w:pPr>
            <w:r w:rsidRPr="00A84ACB">
              <w:rPr>
                <w:b/>
              </w:rPr>
              <w:t>30.</w:t>
            </w:r>
          </w:p>
        </w:tc>
        <w:tc>
          <w:tcPr>
            <w:tcW w:w="520" w:type="dxa"/>
          </w:tcPr>
          <w:p w:rsidR="00375A45" w:rsidRPr="00A84ACB" w:rsidRDefault="00375A45" w:rsidP="00EC4308">
            <w:pPr>
              <w:jc w:val="both"/>
            </w:pPr>
            <w:r w:rsidRPr="00A84ACB">
              <w:t>3.</w:t>
            </w:r>
          </w:p>
        </w:tc>
        <w:tc>
          <w:tcPr>
            <w:tcW w:w="7005" w:type="dxa"/>
          </w:tcPr>
          <w:p w:rsidR="00375A45" w:rsidRPr="00A84ACB" w:rsidRDefault="00375A45" w:rsidP="00EC4308">
            <w:pPr>
              <w:jc w:val="both"/>
            </w:pPr>
            <w:r w:rsidRPr="00A84ACB">
              <w:t>Музыка</w:t>
            </w:r>
            <w:r w:rsidRPr="00A84ACB">
              <w:rPr>
                <w:lang w:val="en-US"/>
              </w:rPr>
              <w:t xml:space="preserve"> </w:t>
            </w:r>
            <w:r w:rsidRPr="00A84ACB">
              <w:t xml:space="preserve">  на  мольберте.</w:t>
            </w:r>
          </w:p>
        </w:tc>
        <w:tc>
          <w:tcPr>
            <w:tcW w:w="879" w:type="dxa"/>
          </w:tcPr>
          <w:p w:rsidR="00375A45" w:rsidRDefault="00375A45" w:rsidP="00EC4308">
            <w:pPr>
              <w:jc w:val="center"/>
            </w:pPr>
            <w:r>
              <w:t>1</w:t>
            </w:r>
          </w:p>
        </w:tc>
        <w:tc>
          <w:tcPr>
            <w:tcW w:w="1692" w:type="dxa"/>
          </w:tcPr>
          <w:p w:rsidR="00375A45" w:rsidRDefault="00375A45" w:rsidP="00EC4308">
            <w:pPr>
              <w:jc w:val="center"/>
            </w:pPr>
          </w:p>
        </w:tc>
      </w:tr>
      <w:tr w:rsidR="00375A45" w:rsidTr="00EC4308">
        <w:trPr>
          <w:trHeight w:val="285"/>
        </w:trPr>
        <w:tc>
          <w:tcPr>
            <w:tcW w:w="560" w:type="dxa"/>
          </w:tcPr>
          <w:p w:rsidR="00375A45" w:rsidRPr="00A84ACB" w:rsidRDefault="00375A45" w:rsidP="00EC4308">
            <w:pPr>
              <w:jc w:val="both"/>
              <w:rPr>
                <w:b/>
              </w:rPr>
            </w:pPr>
            <w:r w:rsidRPr="00A84ACB">
              <w:rPr>
                <w:b/>
              </w:rPr>
              <w:t>31.</w:t>
            </w:r>
          </w:p>
        </w:tc>
        <w:tc>
          <w:tcPr>
            <w:tcW w:w="520" w:type="dxa"/>
          </w:tcPr>
          <w:p w:rsidR="00375A45" w:rsidRPr="00A84ACB" w:rsidRDefault="00375A45" w:rsidP="00EC4308">
            <w:pPr>
              <w:jc w:val="both"/>
            </w:pPr>
            <w:r w:rsidRPr="00A84ACB">
              <w:t>4.</w:t>
            </w:r>
          </w:p>
        </w:tc>
        <w:tc>
          <w:tcPr>
            <w:tcW w:w="7005" w:type="dxa"/>
          </w:tcPr>
          <w:p w:rsidR="00375A45" w:rsidRPr="00A84ACB" w:rsidRDefault="00375A45" w:rsidP="00EC4308">
            <w:pPr>
              <w:jc w:val="both"/>
            </w:pPr>
            <w:r w:rsidRPr="00A84ACB">
              <w:t>Импрессионизм   в  музыке  и  живописи.</w:t>
            </w:r>
          </w:p>
        </w:tc>
        <w:tc>
          <w:tcPr>
            <w:tcW w:w="879" w:type="dxa"/>
          </w:tcPr>
          <w:p w:rsidR="00375A45" w:rsidRDefault="00375A45" w:rsidP="00EC4308">
            <w:pPr>
              <w:jc w:val="center"/>
            </w:pPr>
            <w:r>
              <w:t>1</w:t>
            </w:r>
          </w:p>
        </w:tc>
        <w:tc>
          <w:tcPr>
            <w:tcW w:w="1692" w:type="dxa"/>
          </w:tcPr>
          <w:p w:rsidR="00375A45" w:rsidRDefault="00375A45" w:rsidP="00EC4308">
            <w:pPr>
              <w:jc w:val="center"/>
            </w:pPr>
          </w:p>
        </w:tc>
      </w:tr>
      <w:tr w:rsidR="00375A45" w:rsidTr="00EC4308">
        <w:trPr>
          <w:trHeight w:val="285"/>
        </w:trPr>
        <w:tc>
          <w:tcPr>
            <w:tcW w:w="560" w:type="dxa"/>
          </w:tcPr>
          <w:p w:rsidR="00375A45" w:rsidRPr="00A84ACB" w:rsidRDefault="00375A45" w:rsidP="00EC4308">
            <w:pPr>
              <w:jc w:val="both"/>
              <w:rPr>
                <w:b/>
              </w:rPr>
            </w:pPr>
            <w:r w:rsidRPr="00A84ACB">
              <w:rPr>
                <w:b/>
              </w:rPr>
              <w:t>32.</w:t>
            </w:r>
          </w:p>
        </w:tc>
        <w:tc>
          <w:tcPr>
            <w:tcW w:w="520" w:type="dxa"/>
          </w:tcPr>
          <w:p w:rsidR="00375A45" w:rsidRPr="00A84ACB" w:rsidRDefault="00375A45" w:rsidP="00EC4308">
            <w:pPr>
              <w:jc w:val="both"/>
            </w:pPr>
            <w:r w:rsidRPr="00A84ACB">
              <w:t>5.</w:t>
            </w:r>
          </w:p>
        </w:tc>
        <w:tc>
          <w:tcPr>
            <w:tcW w:w="7005" w:type="dxa"/>
          </w:tcPr>
          <w:p w:rsidR="00375A45" w:rsidRPr="00A84ACB" w:rsidRDefault="00375A45" w:rsidP="00EC4308">
            <w:pPr>
              <w:jc w:val="both"/>
            </w:pPr>
            <w:r w:rsidRPr="00A84ACB">
              <w:t>О  подвигах,  о  доблести  и  славе...</w:t>
            </w:r>
          </w:p>
        </w:tc>
        <w:tc>
          <w:tcPr>
            <w:tcW w:w="879" w:type="dxa"/>
          </w:tcPr>
          <w:p w:rsidR="00375A45" w:rsidRDefault="00375A45" w:rsidP="00EC4308">
            <w:pPr>
              <w:jc w:val="center"/>
            </w:pPr>
            <w:r>
              <w:t>1</w:t>
            </w:r>
          </w:p>
        </w:tc>
        <w:tc>
          <w:tcPr>
            <w:tcW w:w="1692" w:type="dxa"/>
          </w:tcPr>
          <w:p w:rsidR="00375A45" w:rsidRDefault="00375A45" w:rsidP="00EC4308">
            <w:pPr>
              <w:jc w:val="center"/>
            </w:pPr>
          </w:p>
        </w:tc>
      </w:tr>
      <w:tr w:rsidR="00375A45" w:rsidTr="00EC4308">
        <w:trPr>
          <w:trHeight w:val="285"/>
        </w:trPr>
        <w:tc>
          <w:tcPr>
            <w:tcW w:w="560" w:type="dxa"/>
          </w:tcPr>
          <w:p w:rsidR="00375A45" w:rsidRPr="00A84ACB" w:rsidRDefault="00375A45" w:rsidP="00EC4308">
            <w:pPr>
              <w:jc w:val="both"/>
              <w:rPr>
                <w:b/>
              </w:rPr>
            </w:pPr>
            <w:r w:rsidRPr="00A84ACB">
              <w:rPr>
                <w:b/>
              </w:rPr>
              <w:t>33.</w:t>
            </w:r>
          </w:p>
        </w:tc>
        <w:tc>
          <w:tcPr>
            <w:tcW w:w="520" w:type="dxa"/>
          </w:tcPr>
          <w:p w:rsidR="00375A45" w:rsidRPr="00A84ACB" w:rsidRDefault="00375A45" w:rsidP="00EC4308">
            <w:pPr>
              <w:jc w:val="both"/>
            </w:pPr>
            <w:r w:rsidRPr="00A84ACB">
              <w:t>6.</w:t>
            </w:r>
          </w:p>
        </w:tc>
        <w:tc>
          <w:tcPr>
            <w:tcW w:w="7005" w:type="dxa"/>
          </w:tcPr>
          <w:p w:rsidR="00375A45" w:rsidRPr="00A84ACB" w:rsidRDefault="00375A45" w:rsidP="00EC4308">
            <w:pPr>
              <w:jc w:val="both"/>
            </w:pPr>
            <w:r w:rsidRPr="00A84ACB">
              <w:t>В  каждой  мимолетности   вижу  я  миры…</w:t>
            </w:r>
          </w:p>
        </w:tc>
        <w:tc>
          <w:tcPr>
            <w:tcW w:w="879" w:type="dxa"/>
          </w:tcPr>
          <w:p w:rsidR="00375A45" w:rsidRDefault="00375A45" w:rsidP="00EC4308">
            <w:pPr>
              <w:jc w:val="center"/>
            </w:pPr>
            <w:r>
              <w:t>1</w:t>
            </w:r>
          </w:p>
        </w:tc>
        <w:tc>
          <w:tcPr>
            <w:tcW w:w="1692" w:type="dxa"/>
          </w:tcPr>
          <w:p w:rsidR="00375A45" w:rsidRDefault="00375A45" w:rsidP="00EC4308">
            <w:pPr>
              <w:jc w:val="center"/>
            </w:pPr>
          </w:p>
        </w:tc>
      </w:tr>
      <w:tr w:rsidR="00375A45" w:rsidTr="00EC4308">
        <w:trPr>
          <w:trHeight w:val="285"/>
        </w:trPr>
        <w:tc>
          <w:tcPr>
            <w:tcW w:w="560" w:type="dxa"/>
          </w:tcPr>
          <w:p w:rsidR="00375A45" w:rsidRPr="00A84ACB" w:rsidRDefault="00375A45" w:rsidP="00EC4308">
            <w:pPr>
              <w:jc w:val="both"/>
              <w:rPr>
                <w:b/>
              </w:rPr>
            </w:pPr>
            <w:r w:rsidRPr="00A84ACB">
              <w:rPr>
                <w:b/>
              </w:rPr>
              <w:t>34.</w:t>
            </w:r>
          </w:p>
        </w:tc>
        <w:tc>
          <w:tcPr>
            <w:tcW w:w="520" w:type="dxa"/>
          </w:tcPr>
          <w:p w:rsidR="00375A45" w:rsidRPr="00A84ACB" w:rsidRDefault="00375A45" w:rsidP="00EC4308">
            <w:pPr>
              <w:jc w:val="both"/>
            </w:pPr>
            <w:r w:rsidRPr="00A84ACB">
              <w:t>7.</w:t>
            </w:r>
          </w:p>
        </w:tc>
        <w:tc>
          <w:tcPr>
            <w:tcW w:w="7005" w:type="dxa"/>
          </w:tcPr>
          <w:p w:rsidR="00375A45" w:rsidRPr="00A84ACB" w:rsidRDefault="00375A45" w:rsidP="00EC4308">
            <w:pPr>
              <w:jc w:val="both"/>
            </w:pPr>
            <w:r w:rsidRPr="00A84ACB">
              <w:t xml:space="preserve">Мир   композитора.  С  веком  наравне. </w:t>
            </w:r>
          </w:p>
        </w:tc>
        <w:tc>
          <w:tcPr>
            <w:tcW w:w="879" w:type="dxa"/>
          </w:tcPr>
          <w:p w:rsidR="00375A45" w:rsidRDefault="00375A45" w:rsidP="00EC4308">
            <w:pPr>
              <w:jc w:val="center"/>
            </w:pPr>
            <w:r>
              <w:t>1</w:t>
            </w:r>
          </w:p>
        </w:tc>
        <w:tc>
          <w:tcPr>
            <w:tcW w:w="1692" w:type="dxa"/>
          </w:tcPr>
          <w:p w:rsidR="00375A45" w:rsidRDefault="00375A45" w:rsidP="00EC4308">
            <w:pPr>
              <w:jc w:val="center"/>
            </w:pPr>
          </w:p>
        </w:tc>
      </w:tr>
      <w:tr w:rsidR="00375A45" w:rsidTr="00EC4308">
        <w:trPr>
          <w:trHeight w:val="285"/>
        </w:trPr>
        <w:tc>
          <w:tcPr>
            <w:tcW w:w="1080" w:type="dxa"/>
            <w:gridSpan w:val="2"/>
          </w:tcPr>
          <w:p w:rsidR="00375A45" w:rsidRDefault="00375A45" w:rsidP="00EC4308">
            <w:pPr>
              <w:jc w:val="both"/>
            </w:pPr>
            <w:r w:rsidRPr="0038582A">
              <w:rPr>
                <w:b/>
              </w:rPr>
              <w:t>Итого:</w:t>
            </w:r>
          </w:p>
        </w:tc>
        <w:tc>
          <w:tcPr>
            <w:tcW w:w="7005" w:type="dxa"/>
          </w:tcPr>
          <w:p w:rsidR="00375A45" w:rsidRDefault="00375A45" w:rsidP="00EC4308">
            <w:pPr>
              <w:jc w:val="both"/>
              <w:rPr>
                <w:b/>
              </w:rPr>
            </w:pPr>
          </w:p>
          <w:p w:rsidR="002F188D" w:rsidRPr="0038582A" w:rsidRDefault="002F188D" w:rsidP="00EC4308">
            <w:pPr>
              <w:jc w:val="both"/>
              <w:rPr>
                <w:b/>
              </w:rPr>
            </w:pPr>
          </w:p>
        </w:tc>
        <w:tc>
          <w:tcPr>
            <w:tcW w:w="879" w:type="dxa"/>
          </w:tcPr>
          <w:p w:rsidR="00375A45" w:rsidRPr="00915FE4" w:rsidRDefault="00375A45" w:rsidP="00EC4308">
            <w:pPr>
              <w:jc w:val="center"/>
            </w:pPr>
            <w:r w:rsidRPr="0038582A">
              <w:rPr>
                <w:b/>
              </w:rPr>
              <w:t>3</w:t>
            </w:r>
            <w:r>
              <w:rPr>
                <w:b/>
              </w:rPr>
              <w:t>4</w:t>
            </w:r>
          </w:p>
        </w:tc>
        <w:tc>
          <w:tcPr>
            <w:tcW w:w="1692" w:type="dxa"/>
          </w:tcPr>
          <w:p w:rsidR="00375A45" w:rsidRPr="0038582A" w:rsidRDefault="00375A45" w:rsidP="00EC4308">
            <w:pPr>
              <w:jc w:val="center"/>
              <w:rPr>
                <w:b/>
              </w:rPr>
            </w:pPr>
          </w:p>
        </w:tc>
      </w:tr>
    </w:tbl>
    <w:p w:rsidR="00375A45" w:rsidRDefault="00375A45" w:rsidP="00375A45">
      <w:pPr>
        <w:jc w:val="center"/>
      </w:pPr>
    </w:p>
    <w:sectPr w:rsidR="00375A45" w:rsidSect="00F51F14">
      <w:pgSz w:w="16838" w:h="11906" w:orient="landscape"/>
      <w:pgMar w:top="1440" w:right="1021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240676A"/>
    <w:lvl w:ilvl="0">
      <w:numFmt w:val="bullet"/>
      <w:lvlText w:val="*"/>
      <w:lvlJc w:val="left"/>
    </w:lvl>
  </w:abstractNum>
  <w:abstractNum w:abstractNumId="1">
    <w:nsid w:val="04AC6632"/>
    <w:multiLevelType w:val="hybridMultilevel"/>
    <w:tmpl w:val="AC12BB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4F2D5E"/>
    <w:multiLevelType w:val="hybridMultilevel"/>
    <w:tmpl w:val="85207D8E"/>
    <w:lvl w:ilvl="0" w:tplc="04190001">
      <w:start w:val="1"/>
      <w:numFmt w:val="bullet"/>
      <w:lvlText w:val=""/>
      <w:lvlJc w:val="left"/>
      <w:pPr>
        <w:tabs>
          <w:tab w:val="num" w:pos="1063"/>
        </w:tabs>
        <w:ind w:left="10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3"/>
        </w:tabs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3"/>
        </w:tabs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3"/>
        </w:tabs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3"/>
        </w:tabs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3"/>
        </w:tabs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3"/>
        </w:tabs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3"/>
        </w:tabs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3"/>
        </w:tabs>
        <w:ind w:left="6823" w:hanging="360"/>
      </w:pPr>
      <w:rPr>
        <w:rFonts w:ascii="Wingdings" w:hAnsi="Wingdings" w:hint="default"/>
      </w:rPr>
    </w:lvl>
  </w:abstractNum>
  <w:abstractNum w:abstractNumId="3">
    <w:nsid w:val="0BA56350"/>
    <w:multiLevelType w:val="hybridMultilevel"/>
    <w:tmpl w:val="864451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FB7C77"/>
    <w:multiLevelType w:val="hybridMultilevel"/>
    <w:tmpl w:val="4B14AF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514D1F"/>
    <w:multiLevelType w:val="hybridMultilevel"/>
    <w:tmpl w:val="DF543C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2D0EC6"/>
    <w:multiLevelType w:val="hybridMultilevel"/>
    <w:tmpl w:val="FC145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76304A"/>
    <w:multiLevelType w:val="hybridMultilevel"/>
    <w:tmpl w:val="9E0E00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41510D"/>
    <w:multiLevelType w:val="hybridMultilevel"/>
    <w:tmpl w:val="BC0A6C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2452E7"/>
    <w:multiLevelType w:val="hybridMultilevel"/>
    <w:tmpl w:val="5712E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661C2D"/>
    <w:multiLevelType w:val="hybridMultilevel"/>
    <w:tmpl w:val="3252C83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341A01D6"/>
    <w:multiLevelType w:val="hybridMultilevel"/>
    <w:tmpl w:val="ED44F3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EE210E"/>
    <w:multiLevelType w:val="hybridMultilevel"/>
    <w:tmpl w:val="B1966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9070DC"/>
    <w:multiLevelType w:val="hybridMultilevel"/>
    <w:tmpl w:val="CE66D3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6647DF"/>
    <w:multiLevelType w:val="hybridMultilevel"/>
    <w:tmpl w:val="03DC911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4BDF6A5C"/>
    <w:multiLevelType w:val="hybridMultilevel"/>
    <w:tmpl w:val="4E2089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8308B8"/>
    <w:multiLevelType w:val="hybridMultilevel"/>
    <w:tmpl w:val="6FFA32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E67B34"/>
    <w:multiLevelType w:val="hybridMultilevel"/>
    <w:tmpl w:val="8B221488"/>
    <w:lvl w:ilvl="0" w:tplc="04190001">
      <w:start w:val="1"/>
      <w:numFmt w:val="bullet"/>
      <w:lvlText w:val=""/>
      <w:lvlJc w:val="left"/>
      <w:pPr>
        <w:tabs>
          <w:tab w:val="num" w:pos="1073"/>
        </w:tabs>
        <w:ind w:left="1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3"/>
        </w:tabs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3"/>
        </w:tabs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3"/>
        </w:tabs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3"/>
        </w:tabs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3"/>
        </w:tabs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3"/>
        </w:tabs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3"/>
        </w:tabs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3"/>
        </w:tabs>
        <w:ind w:left="6833" w:hanging="360"/>
      </w:pPr>
      <w:rPr>
        <w:rFonts w:ascii="Wingdings" w:hAnsi="Wingdings" w:hint="default"/>
      </w:rPr>
    </w:lvl>
  </w:abstractNum>
  <w:abstractNum w:abstractNumId="18">
    <w:nsid w:val="5D205682"/>
    <w:multiLevelType w:val="hybridMultilevel"/>
    <w:tmpl w:val="2D5812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C4534A"/>
    <w:multiLevelType w:val="hybridMultilevel"/>
    <w:tmpl w:val="01DCA2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FB17F0"/>
    <w:multiLevelType w:val="hybridMultilevel"/>
    <w:tmpl w:val="13F040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9A46DF"/>
    <w:multiLevelType w:val="hybridMultilevel"/>
    <w:tmpl w:val="5E5A19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ED3EE1"/>
    <w:multiLevelType w:val="hybridMultilevel"/>
    <w:tmpl w:val="714A80BC"/>
    <w:lvl w:ilvl="0" w:tplc="04190001">
      <w:start w:val="1"/>
      <w:numFmt w:val="bullet"/>
      <w:lvlText w:val=""/>
      <w:lvlJc w:val="left"/>
      <w:pPr>
        <w:tabs>
          <w:tab w:val="num" w:pos="1092"/>
        </w:tabs>
        <w:ind w:left="10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23">
    <w:nsid w:val="6A336365"/>
    <w:multiLevelType w:val="hybridMultilevel"/>
    <w:tmpl w:val="B406B9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EB64B0"/>
    <w:multiLevelType w:val="hybridMultilevel"/>
    <w:tmpl w:val="ED465B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816B79"/>
    <w:multiLevelType w:val="hybridMultilevel"/>
    <w:tmpl w:val="A17200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C949D7"/>
    <w:multiLevelType w:val="hybridMultilevel"/>
    <w:tmpl w:val="ED0C80F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7B3E3DFF"/>
    <w:multiLevelType w:val="hybridMultilevel"/>
    <w:tmpl w:val="3E1AB67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1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9"/>
  </w:num>
  <w:num w:numId="4">
    <w:abstractNumId w:val="24"/>
  </w:num>
  <w:num w:numId="5">
    <w:abstractNumId w:val="8"/>
  </w:num>
  <w:num w:numId="6">
    <w:abstractNumId w:val="22"/>
  </w:num>
  <w:num w:numId="7">
    <w:abstractNumId w:val="2"/>
  </w:num>
  <w:num w:numId="8">
    <w:abstractNumId w:val="4"/>
  </w:num>
  <w:num w:numId="9">
    <w:abstractNumId w:val="26"/>
  </w:num>
  <w:num w:numId="10">
    <w:abstractNumId w:val="6"/>
  </w:num>
  <w:num w:numId="11">
    <w:abstractNumId w:val="21"/>
  </w:num>
  <w:num w:numId="12">
    <w:abstractNumId w:val="12"/>
  </w:num>
  <w:num w:numId="13">
    <w:abstractNumId w:val="14"/>
  </w:num>
  <w:num w:numId="14">
    <w:abstractNumId w:val="7"/>
  </w:num>
  <w:num w:numId="15">
    <w:abstractNumId w:val="18"/>
  </w:num>
  <w:num w:numId="16">
    <w:abstractNumId w:val="9"/>
  </w:num>
  <w:num w:numId="17">
    <w:abstractNumId w:val="15"/>
  </w:num>
  <w:num w:numId="18">
    <w:abstractNumId w:val="11"/>
  </w:num>
  <w:num w:numId="19">
    <w:abstractNumId w:val="20"/>
  </w:num>
  <w:num w:numId="20">
    <w:abstractNumId w:val="25"/>
  </w:num>
  <w:num w:numId="21">
    <w:abstractNumId w:val="17"/>
  </w:num>
  <w:num w:numId="22">
    <w:abstractNumId w:val="27"/>
  </w:num>
  <w:num w:numId="23">
    <w:abstractNumId w:val="23"/>
  </w:num>
  <w:num w:numId="24">
    <w:abstractNumId w:val="3"/>
  </w:num>
  <w:num w:numId="25">
    <w:abstractNumId w:val="13"/>
  </w:num>
  <w:num w:numId="26">
    <w:abstractNumId w:val="10"/>
  </w:num>
  <w:num w:numId="27">
    <w:abstractNumId w:val="5"/>
  </w:num>
  <w:num w:numId="28">
    <w:abstractNumId w:val="1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75A45"/>
    <w:rsid w:val="00064910"/>
    <w:rsid w:val="001E3536"/>
    <w:rsid w:val="001E5E6C"/>
    <w:rsid w:val="002D3573"/>
    <w:rsid w:val="002F188D"/>
    <w:rsid w:val="00375A45"/>
    <w:rsid w:val="004550B1"/>
    <w:rsid w:val="00462F00"/>
    <w:rsid w:val="004D2282"/>
    <w:rsid w:val="00630CCC"/>
    <w:rsid w:val="007C17F2"/>
    <w:rsid w:val="00997EB2"/>
    <w:rsid w:val="00B25F28"/>
    <w:rsid w:val="00B62833"/>
    <w:rsid w:val="00D67B2D"/>
    <w:rsid w:val="00DC4B2D"/>
    <w:rsid w:val="00E00C98"/>
    <w:rsid w:val="00E71C74"/>
    <w:rsid w:val="00EC4308"/>
    <w:rsid w:val="00F51F14"/>
    <w:rsid w:val="00FD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45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A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D67B2D"/>
    <w:pPr>
      <w:spacing w:before="100" w:beforeAutospacing="1" w:after="100" w:afterAutospacing="1"/>
    </w:pPr>
  </w:style>
  <w:style w:type="character" w:customStyle="1" w:styleId="c21">
    <w:name w:val="c21"/>
    <w:basedOn w:val="a0"/>
    <w:rsid w:val="00D67B2D"/>
  </w:style>
  <w:style w:type="paragraph" w:styleId="a4">
    <w:name w:val="List Paragraph"/>
    <w:basedOn w:val="a"/>
    <w:uiPriority w:val="34"/>
    <w:qFormat/>
    <w:rsid w:val="002F188D"/>
    <w:pPr>
      <w:ind w:left="720"/>
      <w:contextualSpacing/>
    </w:pPr>
  </w:style>
  <w:style w:type="paragraph" w:customStyle="1" w:styleId="c0">
    <w:name w:val="c0"/>
    <w:basedOn w:val="a"/>
    <w:rsid w:val="00F51F14"/>
    <w:pPr>
      <w:spacing w:before="100" w:beforeAutospacing="1" w:after="100" w:afterAutospacing="1"/>
    </w:pPr>
  </w:style>
  <w:style w:type="character" w:customStyle="1" w:styleId="c8">
    <w:name w:val="c8"/>
    <w:rsid w:val="00F51F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3555</Words>
  <Characters>20265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qqq</Company>
  <LinksUpToDate>false</LinksUpToDate>
  <CharactersWithSpaces>23773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</dc:creator>
  <cp:keywords/>
  <dc:description/>
  <cp:lastModifiedBy>User</cp:lastModifiedBy>
  <cp:revision>8</cp:revision>
  <cp:lastPrinted>2015-10-26T11:08:00Z</cp:lastPrinted>
  <dcterms:created xsi:type="dcterms:W3CDTF">2014-08-01T08:50:00Z</dcterms:created>
  <dcterms:modified xsi:type="dcterms:W3CDTF">2016-02-24T17:38:00Z</dcterms:modified>
</cp:coreProperties>
</file>